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C3A8D" w:rsidRDefault="00272FA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72FA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074ADA" w:rsidRDefault="00074AD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1C3A8D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1C3A8D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1C3A8D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1C3A8D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3A8D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3A8D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3A8D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3A8D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3A8D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3A8D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3A8D" w:rsidRDefault="00272FAF" w:rsidP="00F80595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272FA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C3A8D">
        <w:rPr>
          <w:rFonts w:ascii="Liberation Serif" w:hAnsi="Liberation Serif" w:cs="Liberation Serif"/>
          <w:sz w:val="24"/>
        </w:rPr>
        <w:t>от</w:t>
      </w:r>
      <w:r w:rsidR="008A1CB1">
        <w:rPr>
          <w:rFonts w:ascii="Liberation Serif" w:hAnsi="Liberation Serif" w:cs="Liberation Serif"/>
          <w:sz w:val="24"/>
        </w:rPr>
        <w:t>14.0</w:t>
      </w:r>
      <w:r w:rsidR="00FA00B4">
        <w:rPr>
          <w:rFonts w:ascii="Liberation Serif" w:hAnsi="Liberation Serif" w:cs="Liberation Serif"/>
          <w:sz w:val="24"/>
        </w:rPr>
        <w:t>1</w:t>
      </w:r>
      <w:r w:rsidR="008A1CB1">
        <w:rPr>
          <w:rFonts w:ascii="Liberation Serif" w:hAnsi="Liberation Serif" w:cs="Liberation Serif"/>
          <w:sz w:val="24"/>
        </w:rPr>
        <w:t xml:space="preserve">.2022  </w:t>
      </w:r>
      <w:r w:rsidR="00133698" w:rsidRPr="001C3A8D">
        <w:rPr>
          <w:rFonts w:ascii="Liberation Serif" w:hAnsi="Liberation Serif" w:cs="Liberation Serif"/>
          <w:sz w:val="24"/>
        </w:rPr>
        <w:t>№</w:t>
      </w:r>
      <w:r w:rsidR="008A1CB1">
        <w:rPr>
          <w:rFonts w:ascii="Liberation Serif" w:hAnsi="Liberation Serif" w:cs="Liberation Serif"/>
          <w:sz w:val="24"/>
        </w:rPr>
        <w:t xml:space="preserve"> 21</w:t>
      </w:r>
    </w:p>
    <w:p w:rsidR="00EB3CBB" w:rsidRPr="001C3A8D" w:rsidRDefault="00EB3CBB" w:rsidP="00EB3CBB">
      <w:pPr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</w:p>
    <w:p w:rsidR="00050DEC" w:rsidRPr="001C3A8D" w:rsidRDefault="00050DEC" w:rsidP="006F0C4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C3A8D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муниципальную программу «Обеспечение развития гражданского общества и муниципального управления в Каменск-Уральском городском округе на 2020-2026 годы»</w:t>
      </w:r>
    </w:p>
    <w:p w:rsidR="00050DEC" w:rsidRPr="001C3A8D" w:rsidRDefault="00050DEC" w:rsidP="00050DEC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:rsidR="00EB3CBB" w:rsidRPr="001C3A8D" w:rsidRDefault="00306D4D" w:rsidP="001476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На основании </w:t>
      </w:r>
      <w:r w:rsidR="00B3298D" w:rsidRPr="001C3A8D">
        <w:rPr>
          <w:rFonts w:ascii="Liberation Serif" w:hAnsi="Liberation Serif" w:cs="Liberation Serif"/>
          <w:iCs/>
          <w:sz w:val="28"/>
          <w:szCs w:val="28"/>
        </w:rPr>
        <w:t xml:space="preserve">решений </w:t>
      </w:r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Думы Каменск-Уральского городского округа от </w:t>
      </w:r>
      <w:r w:rsidR="00B3298D" w:rsidRPr="001C3A8D">
        <w:rPr>
          <w:rFonts w:ascii="Liberation Serif" w:hAnsi="Liberation Serif" w:cs="Liberation Serif"/>
          <w:iCs/>
          <w:sz w:val="28"/>
          <w:szCs w:val="28"/>
        </w:rPr>
        <w:t>22</w:t>
      </w:r>
      <w:r w:rsidRPr="001C3A8D">
        <w:rPr>
          <w:rFonts w:ascii="Liberation Serif" w:hAnsi="Liberation Serif" w:cs="Liberation Serif"/>
          <w:iCs/>
          <w:sz w:val="28"/>
          <w:szCs w:val="28"/>
        </w:rPr>
        <w:t>.12.202</w:t>
      </w:r>
      <w:r w:rsidR="00B3298D" w:rsidRPr="001C3A8D">
        <w:rPr>
          <w:rFonts w:ascii="Liberation Serif" w:hAnsi="Liberation Serif" w:cs="Liberation Serif"/>
          <w:iCs/>
          <w:sz w:val="28"/>
          <w:szCs w:val="28"/>
        </w:rPr>
        <w:t>1</w:t>
      </w:r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 № </w:t>
      </w:r>
      <w:r w:rsidR="00B3298D" w:rsidRPr="001C3A8D">
        <w:rPr>
          <w:rFonts w:ascii="Liberation Serif" w:hAnsi="Liberation Serif" w:cs="Liberation Serif"/>
          <w:iCs/>
          <w:sz w:val="28"/>
          <w:szCs w:val="28"/>
        </w:rPr>
        <w:t>41</w:t>
      </w:r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 «О </w:t>
      </w:r>
      <w:r w:rsidR="00B3298D" w:rsidRPr="001C3A8D">
        <w:rPr>
          <w:rFonts w:ascii="Liberation Serif" w:hAnsi="Liberation Serif" w:cs="Liberation Serif"/>
          <w:iCs/>
          <w:sz w:val="28"/>
          <w:szCs w:val="28"/>
        </w:rPr>
        <w:t xml:space="preserve">внесении изменений в решение Думы Каменск-Уральского </w:t>
      </w:r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городского округа </w:t>
      </w:r>
      <w:r w:rsidR="009E119B" w:rsidRPr="001C3A8D">
        <w:rPr>
          <w:rFonts w:ascii="Liberation Serif" w:hAnsi="Liberation Serif" w:cs="Liberation Serif"/>
          <w:iCs/>
          <w:sz w:val="28"/>
          <w:szCs w:val="28"/>
        </w:rPr>
        <w:t>от 16.12.2020 № 772</w:t>
      </w:r>
      <w:r w:rsidR="00914066">
        <w:rPr>
          <w:rFonts w:ascii="Liberation Serif" w:hAnsi="Liberation Serif" w:cs="Liberation Serif"/>
          <w:iCs/>
          <w:sz w:val="28"/>
          <w:szCs w:val="28"/>
        </w:rPr>
        <w:t xml:space="preserve"> «О бюджете Каменск-Уральского городского округа на 2021 год и плановый период 2022 и 2023 годов»</w:t>
      </w:r>
      <w:proofErr w:type="gramStart"/>
      <w:r w:rsidR="00290FC0">
        <w:rPr>
          <w:rFonts w:ascii="Liberation Serif" w:hAnsi="Liberation Serif" w:cs="Liberation Serif"/>
          <w:iCs/>
          <w:sz w:val="28"/>
          <w:szCs w:val="28"/>
        </w:rPr>
        <w:t>,</w:t>
      </w:r>
      <w:r w:rsidR="00C325B1" w:rsidRPr="001C3A8D">
        <w:rPr>
          <w:rFonts w:ascii="Liberation Serif" w:hAnsi="Liberation Serif" w:cs="Liberation Serif"/>
          <w:iCs/>
          <w:sz w:val="28"/>
          <w:szCs w:val="28"/>
        </w:rPr>
        <w:t>о</w:t>
      </w:r>
      <w:proofErr w:type="gramEnd"/>
      <w:r w:rsidR="00C325B1" w:rsidRPr="001C3A8D">
        <w:rPr>
          <w:rFonts w:ascii="Liberation Serif" w:hAnsi="Liberation Serif" w:cs="Liberation Serif"/>
          <w:iCs/>
          <w:sz w:val="28"/>
          <w:szCs w:val="28"/>
        </w:rPr>
        <w:t>т 22.12.2021 № 4</w:t>
      </w:r>
      <w:r w:rsidR="009E119B" w:rsidRPr="001C3A8D">
        <w:rPr>
          <w:rFonts w:ascii="Liberation Serif" w:hAnsi="Liberation Serif" w:cs="Liberation Serif"/>
          <w:iCs/>
          <w:sz w:val="28"/>
          <w:szCs w:val="28"/>
        </w:rPr>
        <w:t>0</w:t>
      </w:r>
      <w:r w:rsidR="00C325B1" w:rsidRPr="001C3A8D">
        <w:rPr>
          <w:rFonts w:ascii="Liberation Serif" w:hAnsi="Liberation Serif" w:cs="Liberation Serif"/>
          <w:iCs/>
          <w:sz w:val="28"/>
          <w:szCs w:val="28"/>
        </w:rPr>
        <w:t xml:space="preserve"> «О бюджете Каменск-Уральского городского округа на 2022 год и плановый период 2023 и 2024 годов»</w:t>
      </w:r>
      <w:r w:rsidR="00FC32DF">
        <w:rPr>
          <w:rFonts w:ascii="Liberation Serif" w:hAnsi="Liberation Serif" w:cs="Liberation Serif"/>
          <w:iCs/>
          <w:sz w:val="28"/>
          <w:szCs w:val="28"/>
        </w:rPr>
        <w:t>,</w:t>
      </w:r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 в соответствии с </w:t>
      </w:r>
      <w:hyperlink r:id="rId9" w:history="1">
        <w:r w:rsidRPr="001C3A8D">
          <w:rPr>
            <w:rFonts w:ascii="Liberation Serif" w:hAnsi="Liberation Serif" w:cs="Liberation Serif"/>
            <w:iCs/>
            <w:sz w:val="28"/>
            <w:szCs w:val="28"/>
          </w:rPr>
          <w:t>Порядком</w:t>
        </w:r>
      </w:hyperlink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 формированияи </w:t>
      </w:r>
      <w:proofErr w:type="gramStart"/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реализации муниципальных программ и комплексных муниципальных программ Каменск-Уральского городского округа, утвержденным </w:t>
      </w:r>
      <w:r w:rsidR="009E119B" w:rsidRPr="001C3A8D">
        <w:rPr>
          <w:rFonts w:ascii="Liberation Serif" w:hAnsi="Liberation Serif" w:cs="Liberation Serif"/>
          <w:iCs/>
          <w:sz w:val="28"/>
          <w:szCs w:val="28"/>
        </w:rPr>
        <w:t>п</w:t>
      </w:r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остановлением Администрации города Каменска-Уральского от 23.11.2015 № 1666 (в редакции </w:t>
      </w:r>
      <w:r w:rsidR="00E3019E" w:rsidRPr="001C3A8D">
        <w:rPr>
          <w:rFonts w:ascii="Liberation Serif" w:hAnsi="Liberation Serif" w:cs="Liberation Serif"/>
          <w:iCs/>
          <w:sz w:val="28"/>
          <w:szCs w:val="28"/>
        </w:rPr>
        <w:t>п</w:t>
      </w:r>
      <w:r w:rsidRPr="001C3A8D">
        <w:rPr>
          <w:rFonts w:ascii="Liberation Serif" w:hAnsi="Liberation Serif" w:cs="Liberation Serif"/>
          <w:iCs/>
          <w:sz w:val="28"/>
          <w:szCs w:val="28"/>
        </w:rPr>
        <w:t>остановлений</w:t>
      </w:r>
      <w:proofErr w:type="gramEnd"/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 </w:t>
      </w:r>
      <w:proofErr w:type="gramStart"/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АдминистрациигородаКаменска-Уральского от 17.11.2017 № 984, от 09.10.2019 № 817, </w:t>
      </w:r>
      <w:r w:rsidR="00E3019E" w:rsidRPr="001C3A8D">
        <w:rPr>
          <w:rFonts w:ascii="Liberation Serif" w:hAnsi="Liberation Serif" w:cs="Liberation Serif"/>
          <w:iCs/>
          <w:sz w:val="28"/>
          <w:szCs w:val="28"/>
        </w:rPr>
        <w:t>п</w:t>
      </w:r>
      <w:r w:rsidRPr="001C3A8D">
        <w:rPr>
          <w:rFonts w:ascii="Liberation Serif" w:hAnsi="Liberation Serif" w:cs="Liberation Serif"/>
          <w:iCs/>
          <w:sz w:val="28"/>
          <w:szCs w:val="28"/>
        </w:rPr>
        <w:t xml:space="preserve">остановлений Администрации Каменск-Уральского городского округа от 26.08.2020 № 610, от 29.10.2020 № 824) </w:t>
      </w:r>
      <w:r w:rsidR="00050DEC" w:rsidRPr="001C3A8D">
        <w:rPr>
          <w:rFonts w:ascii="Liberation Serif" w:hAnsi="Liberation Serif" w:cs="Liberation Serif"/>
          <w:iCs/>
          <w:sz w:val="28"/>
          <w:szCs w:val="28"/>
        </w:rPr>
        <w:t xml:space="preserve">Администрация Каменск-Уральского городского округа </w:t>
      </w:r>
      <w:proofErr w:type="gramEnd"/>
    </w:p>
    <w:p w:rsidR="00797A07" w:rsidRPr="001C3A8D" w:rsidRDefault="00797A07" w:rsidP="0014767A">
      <w:pPr>
        <w:pStyle w:val="20"/>
        <w:tabs>
          <w:tab w:val="left" w:pos="9781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050DEC" w:rsidRPr="001C3A8D" w:rsidRDefault="00050DEC" w:rsidP="0014767A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Внести в муниципальную </w:t>
      </w:r>
      <w:hyperlink r:id="rId10" w:history="1">
        <w:r w:rsidRPr="001C3A8D">
          <w:rPr>
            <w:rFonts w:ascii="Liberation Serif" w:hAnsi="Liberation Serif" w:cs="Liberation Serif"/>
            <w:sz w:val="28"/>
            <w:szCs w:val="28"/>
          </w:rPr>
          <w:t>программу</w:t>
        </w:r>
      </w:hyperlink>
      <w:r w:rsidRPr="001C3A8D">
        <w:rPr>
          <w:rFonts w:ascii="Liberation Serif" w:hAnsi="Liberation Serif" w:cs="Liberation Serif"/>
          <w:sz w:val="28"/>
          <w:szCs w:val="28"/>
        </w:rPr>
        <w:t xml:space="preserve"> «Обеспечение развития гражданского общества и муниципального управления в Каменск-Уральском городском округе на 2020-2026 годы», утвержденную постановлением Администрации города Каменска-Уральского от 10.10.2019 № 830 (в редакции постановления Администрации города Каменска-Уральского от 31.01.2020              № 70, постановлений Администрации Каменск-Уральского городского округа от 09.10.2020 № 752, от 30.12.2020 № 1042, от 22.03.2021 № 227, от 03.09.2021 № 715</w:t>
      </w:r>
      <w:r w:rsidR="00A91B76" w:rsidRPr="001C3A8D">
        <w:rPr>
          <w:rFonts w:ascii="Liberation Serif" w:hAnsi="Liberation Serif" w:cs="Liberation Serif"/>
          <w:sz w:val="28"/>
          <w:szCs w:val="28"/>
        </w:rPr>
        <w:t>, от 07.12.2021 № 929</w:t>
      </w:r>
      <w:r w:rsidRPr="001C3A8D">
        <w:rPr>
          <w:rFonts w:ascii="Liberation Serif" w:hAnsi="Liberation Serif" w:cs="Liberation Serif"/>
          <w:sz w:val="28"/>
          <w:szCs w:val="28"/>
        </w:rPr>
        <w:t>) (далее - программа) следующие изменения:</w:t>
      </w:r>
    </w:p>
    <w:p w:rsidR="00050DEC" w:rsidRPr="001C3A8D" w:rsidRDefault="00272FAF" w:rsidP="0014767A">
      <w:pPr>
        <w:pStyle w:val="ad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r:id="rId11" w:history="1">
        <w:r w:rsidR="00050DEC" w:rsidRPr="001C3A8D">
          <w:rPr>
            <w:rFonts w:ascii="Liberation Serif" w:hAnsi="Liberation Serif" w:cs="Liberation Serif"/>
            <w:sz w:val="28"/>
            <w:szCs w:val="28"/>
          </w:rPr>
          <w:t>строку</w:t>
        </w:r>
      </w:hyperlink>
      <w:r w:rsidR="00050DEC" w:rsidRPr="001C3A8D">
        <w:rPr>
          <w:rFonts w:ascii="Liberation Serif" w:hAnsi="Liberation Serif" w:cs="Liberation Serif"/>
          <w:sz w:val="28"/>
          <w:szCs w:val="28"/>
        </w:rPr>
        <w:t xml:space="preserve"> «Объемы финансирования </w:t>
      </w:r>
      <w:r w:rsidR="002629AF" w:rsidRPr="001C3A8D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050DEC" w:rsidRPr="001C3A8D">
        <w:rPr>
          <w:rFonts w:ascii="Liberation Serif" w:hAnsi="Liberation Serif" w:cs="Liberation Serif"/>
          <w:sz w:val="28"/>
          <w:szCs w:val="28"/>
        </w:rPr>
        <w:t xml:space="preserve">программы по годам реализации, тыс. руб.» </w:t>
      </w:r>
      <w:r w:rsidR="00627C87" w:rsidRPr="001C3A8D">
        <w:rPr>
          <w:rFonts w:ascii="Liberation Serif" w:hAnsi="Liberation Serif" w:cs="Liberation Serif"/>
          <w:sz w:val="28"/>
          <w:szCs w:val="28"/>
        </w:rPr>
        <w:t>П</w:t>
      </w:r>
      <w:r w:rsidR="00050DEC" w:rsidRPr="001C3A8D">
        <w:rPr>
          <w:rFonts w:ascii="Liberation Serif" w:hAnsi="Liberation Serif" w:cs="Liberation Serif"/>
          <w:sz w:val="28"/>
          <w:szCs w:val="28"/>
        </w:rPr>
        <w:t>аспорта</w:t>
      </w:r>
      <w:r w:rsidR="002629AF" w:rsidRPr="001C3A8D">
        <w:rPr>
          <w:rFonts w:ascii="Liberation Serif" w:hAnsi="Liberation Serif" w:cs="Liberation Serif"/>
          <w:sz w:val="28"/>
          <w:szCs w:val="28"/>
        </w:rPr>
        <w:t xml:space="preserve"> программы </w:t>
      </w:r>
      <w:r w:rsidR="00050DEC" w:rsidRPr="001C3A8D">
        <w:rPr>
          <w:rFonts w:ascii="Liberation Serif" w:hAnsi="Liberation Serif" w:cs="Liberation Serif"/>
          <w:sz w:val="28"/>
          <w:szCs w:val="28"/>
        </w:rPr>
        <w:t xml:space="preserve">изложить в </w:t>
      </w:r>
      <w:r w:rsidR="00F061DB" w:rsidRPr="001C3A8D">
        <w:rPr>
          <w:rFonts w:ascii="Liberation Serif" w:hAnsi="Liberation Serif" w:cs="Liberation Serif"/>
          <w:sz w:val="28"/>
          <w:szCs w:val="28"/>
        </w:rPr>
        <w:t>новой</w:t>
      </w:r>
      <w:r w:rsidR="00050DEC" w:rsidRPr="001C3A8D">
        <w:rPr>
          <w:rFonts w:ascii="Liberation Serif" w:hAnsi="Liberation Serif" w:cs="Liberation Serif"/>
          <w:sz w:val="28"/>
          <w:szCs w:val="28"/>
        </w:rPr>
        <w:t xml:space="preserve"> редакции: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72"/>
        <w:gridCol w:w="7229"/>
      </w:tblGrid>
      <w:tr w:rsidR="001C3A8D" w:rsidRPr="001C3A8D" w:rsidTr="0014767A">
        <w:trPr>
          <w:jc w:val="center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1C3A8D" w:rsidRDefault="00A91B76" w:rsidP="0014767A">
            <w:pPr>
              <w:pStyle w:val="ConsPlusCell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  <w:p w:rsidR="00A91B76" w:rsidRPr="001C3A8D" w:rsidRDefault="00A91B76" w:rsidP="0014767A">
            <w:pPr>
              <w:pStyle w:val="ConsPlusCell"/>
              <w:ind w:firstLine="709"/>
              <w:rPr>
                <w:rFonts w:ascii="Liberation Serif" w:hAnsi="Liberation Serif" w:cs="Liberation Serif"/>
                <w:sz w:val="32"/>
                <w:szCs w:val="3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ВСЕГО: 1191650,6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- 161901,2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- 168679,9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- 173387,3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- 166959,5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- 167029,5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- 175996,6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2026 год - 177696,6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 областной бюджет - 13940,4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- 1829,2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- 2066,9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- 1971,5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- 2039,5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- 2109,5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- 1961,9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- 1961,9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 местный бюджет - 1177710,2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- 160072,0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- 166613,0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- 171415,8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- 164920,0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- 164920,0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- 174034,7</w:t>
            </w:r>
          </w:p>
          <w:p w:rsidR="00A91B76" w:rsidRPr="001C3A8D" w:rsidRDefault="00A91B76" w:rsidP="0014767A">
            <w:pPr>
              <w:pStyle w:val="ConsPlusCell"/>
              <w:tabs>
                <w:tab w:val="left" w:pos="193"/>
              </w:tabs>
              <w:ind w:firstLine="709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- 175734,7</w:t>
            </w:r>
          </w:p>
        </w:tc>
      </w:tr>
    </w:tbl>
    <w:p w:rsidR="002629AF" w:rsidRPr="001C3A8D" w:rsidRDefault="00232CBE" w:rsidP="0014767A">
      <w:pPr>
        <w:pStyle w:val="ad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1 </w:t>
      </w:r>
      <w:r w:rsidR="002629AF" w:rsidRPr="001C3A8D">
        <w:rPr>
          <w:rFonts w:ascii="Liberation Serif" w:hAnsi="Liberation Serif" w:cs="Liberation Serif"/>
          <w:sz w:val="28"/>
          <w:szCs w:val="28"/>
        </w:rPr>
        <w:t xml:space="preserve">к программе изложить в новой редакции согласно </w:t>
      </w:r>
      <w:hyperlink r:id="rId12" w:history="1">
        <w:r w:rsidRPr="001C3A8D">
          <w:rPr>
            <w:rFonts w:ascii="Liberation Serif" w:hAnsi="Liberation Serif" w:cs="Liberation Serif"/>
            <w:sz w:val="28"/>
            <w:szCs w:val="28"/>
          </w:rPr>
          <w:t>Приложению №</w:t>
        </w:r>
        <w:r w:rsidR="002629AF" w:rsidRPr="001C3A8D">
          <w:rPr>
            <w:rFonts w:ascii="Liberation Serif" w:hAnsi="Liberation Serif" w:cs="Liberation Serif"/>
            <w:sz w:val="28"/>
            <w:szCs w:val="28"/>
          </w:rPr>
          <w:t xml:space="preserve"> 1</w:t>
        </w:r>
      </w:hyperlink>
      <w:r w:rsidR="002629AF" w:rsidRPr="001C3A8D">
        <w:rPr>
          <w:rFonts w:ascii="Liberation Serif" w:hAnsi="Liberation Serif" w:cs="Liberation Serif"/>
          <w:sz w:val="28"/>
          <w:szCs w:val="28"/>
        </w:rPr>
        <w:t xml:space="preserve"> к настоящему </w:t>
      </w:r>
      <w:r w:rsidR="00306D4D" w:rsidRPr="001C3A8D">
        <w:rPr>
          <w:rFonts w:ascii="Liberation Serif" w:hAnsi="Liberation Serif" w:cs="Liberation Serif"/>
          <w:sz w:val="28"/>
          <w:szCs w:val="28"/>
        </w:rPr>
        <w:t>п</w:t>
      </w:r>
      <w:r w:rsidR="002629AF" w:rsidRPr="001C3A8D">
        <w:rPr>
          <w:rFonts w:ascii="Liberation Serif" w:hAnsi="Liberation Serif" w:cs="Liberation Serif"/>
          <w:sz w:val="28"/>
          <w:szCs w:val="28"/>
        </w:rPr>
        <w:t>остановлению;</w:t>
      </w:r>
    </w:p>
    <w:p w:rsidR="002D5A93" w:rsidRPr="001C3A8D" w:rsidRDefault="00AA622A" w:rsidP="0014767A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3) строку «Объемы финансирования подпрограммы по годам реализации, тыс. руб.</w:t>
      </w:r>
      <w:r w:rsidR="00074ADA">
        <w:rPr>
          <w:rFonts w:ascii="Liberation Serif" w:hAnsi="Liberation Serif" w:cs="Liberation Serif"/>
          <w:sz w:val="28"/>
          <w:szCs w:val="28"/>
        </w:rPr>
        <w:t>»</w:t>
      </w:r>
      <w:r w:rsidR="00DB03C5" w:rsidRPr="001C3A8D">
        <w:rPr>
          <w:rFonts w:ascii="Liberation Serif" w:hAnsi="Liberation Serif" w:cs="Liberation Serif"/>
          <w:sz w:val="28"/>
          <w:szCs w:val="28"/>
        </w:rPr>
        <w:t>П</w:t>
      </w:r>
      <w:r w:rsidRPr="001C3A8D">
        <w:rPr>
          <w:rFonts w:ascii="Liberation Serif" w:hAnsi="Liberation Serif" w:cs="Liberation Serif"/>
          <w:sz w:val="28"/>
          <w:szCs w:val="28"/>
        </w:rPr>
        <w:t>аспорта подпрограммы «Поддержка социально ориентированных некоммерческих организаций в Каменск-Уральском городском округе на 2020 – 2026 годы» изложить в новой редакции:</w:t>
      </w:r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419"/>
        <w:gridCol w:w="6378"/>
      </w:tblGrid>
      <w:tr w:rsidR="00AA622A" w:rsidRPr="001C3A8D" w:rsidTr="00387FCE">
        <w:trPr>
          <w:tblCellSpacing w:w="5" w:type="nil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Объемы финансирования подпрограммы по годам реализации, тыс. руб.   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ВСЕГО: 7054,1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т. ч.: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– 736,0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– 1038,1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– 1000,0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– 1000,0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– 1000,0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-  1140,0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-  1140,0</w:t>
            </w:r>
          </w:p>
          <w:p w:rsidR="00AA622A" w:rsidRPr="001C3A8D" w:rsidRDefault="00AA622A" w:rsidP="0014767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Финансирование подпрограммы осуществляется за счет средств местного бюджета</w:t>
            </w:r>
          </w:p>
        </w:tc>
      </w:tr>
    </w:tbl>
    <w:p w:rsidR="00387FCE" w:rsidRPr="001C3A8D" w:rsidRDefault="00387FCE" w:rsidP="0014767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4)Приложение № 1 к подпрограмме «Поддержка социально ориентированных некоммерческих организаций в Каменск-Уральском городском округе на 2020 – 2026 годы» изложить в новой редакции согласно Приложению № 2 к настоящему постановлению;</w:t>
      </w:r>
    </w:p>
    <w:p w:rsidR="00387FCE" w:rsidRPr="001C3A8D" w:rsidRDefault="00387FCE" w:rsidP="0014767A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5)Приложение № 2 к подпрограмме «Поддержка социально ориентированных некоммерческих организаций в Каменск-Уральском городском округе на 2020 – 2026 годы» изложить в новой редакции</w:t>
      </w:r>
      <w:r w:rsidR="0042286E" w:rsidRPr="001C3A8D">
        <w:rPr>
          <w:rFonts w:ascii="Liberation Serif" w:hAnsi="Liberation Serif" w:cs="Liberation Serif"/>
          <w:sz w:val="28"/>
          <w:szCs w:val="28"/>
        </w:rPr>
        <w:t>согласно Приложению № 3 к настоящему постановлению</w:t>
      </w:r>
      <w:r w:rsidR="00654B72" w:rsidRPr="001C3A8D">
        <w:rPr>
          <w:rFonts w:ascii="Liberation Serif" w:hAnsi="Liberation Serif" w:cs="Liberation Serif"/>
          <w:sz w:val="28"/>
          <w:szCs w:val="28"/>
        </w:rPr>
        <w:t>;</w:t>
      </w:r>
    </w:p>
    <w:p w:rsidR="00387FCE" w:rsidRPr="001C3A8D" w:rsidRDefault="0042286E" w:rsidP="0014767A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6) строку «Объемы финансирования подпрограммы по годам реализации, тыс. руб.</w:t>
      </w:r>
      <w:r w:rsidR="002719FD" w:rsidRPr="001C3A8D">
        <w:rPr>
          <w:rFonts w:ascii="Liberation Serif" w:hAnsi="Liberation Serif" w:cs="Liberation Serif"/>
          <w:sz w:val="28"/>
          <w:szCs w:val="28"/>
        </w:rPr>
        <w:t>»</w:t>
      </w:r>
      <w:r w:rsidR="00654B72" w:rsidRPr="001C3A8D">
        <w:rPr>
          <w:rFonts w:ascii="Liberation Serif" w:hAnsi="Liberation Serif" w:cs="Liberation Serif"/>
          <w:sz w:val="28"/>
          <w:szCs w:val="28"/>
        </w:rPr>
        <w:t>П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аспорта подпрограммы «Обеспечение комплектования, учета, хранения и использования архивных документов, находящихся в МКУ «Архив </w:t>
      </w:r>
      <w:r w:rsidRPr="001C3A8D">
        <w:rPr>
          <w:rFonts w:ascii="Liberation Serif" w:hAnsi="Liberation Serif" w:cs="Liberation Serif"/>
          <w:sz w:val="28"/>
          <w:szCs w:val="28"/>
        </w:rPr>
        <w:lastRenderedPageBreak/>
        <w:t>Каменск-Уральского городского округа», на 2020 – 2026 годы» изложить в новой редакции:</w:t>
      </w:r>
    </w:p>
    <w:tbl>
      <w:tblPr>
        <w:tblW w:w="9834" w:type="dxa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140"/>
        <w:gridCol w:w="6694"/>
      </w:tblGrid>
      <w:tr w:rsidR="002719FD" w:rsidRPr="001C3A8D" w:rsidTr="00203BDE">
        <w:trPr>
          <w:trHeight w:val="2200"/>
          <w:tblCellSpacing w:w="5" w:type="nil"/>
          <w:jc w:val="center"/>
        </w:trPr>
        <w:tc>
          <w:tcPr>
            <w:tcW w:w="3140" w:type="dxa"/>
          </w:tcPr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694" w:type="dxa"/>
          </w:tcPr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ВСЕГО: 60</w:t>
            </w:r>
            <w:r w:rsidR="00310A8F" w:rsidRPr="001C3A8D">
              <w:rPr>
                <w:rFonts w:ascii="Liberation Serif" w:hAnsi="Liberation Serif" w:cs="Liberation Serif"/>
                <w:sz w:val="24"/>
                <w:szCs w:val="24"/>
              </w:rPr>
              <w:t>247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,5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т. ч.: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– 7740,0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– 8</w:t>
            </w:r>
            <w:r w:rsidR="00310A8F" w:rsidRPr="001C3A8D">
              <w:rPr>
                <w:rFonts w:ascii="Liberation Serif" w:hAnsi="Liberation Serif" w:cs="Liberation Serif"/>
                <w:sz w:val="24"/>
                <w:szCs w:val="24"/>
              </w:rPr>
              <w:t>338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,1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– 8898,0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– 8966,0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– 9036,0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– 8634,7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– 8634,7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 областной бюджет  - 1</w:t>
            </w:r>
            <w:r w:rsidR="00310A8F" w:rsidRPr="001C3A8D">
              <w:rPr>
                <w:rFonts w:ascii="Liberation Serif" w:hAnsi="Liberation Serif" w:cs="Liberation Serif"/>
                <w:sz w:val="24"/>
                <w:szCs w:val="24"/>
              </w:rPr>
              <w:t>2040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в т. ч.: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– 1550,0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– 1</w:t>
            </w:r>
            <w:r w:rsidR="00310A8F" w:rsidRPr="001C3A8D">
              <w:rPr>
                <w:rFonts w:ascii="Liberation Serif" w:hAnsi="Liberation Serif" w:cs="Liberation Serif"/>
                <w:sz w:val="24"/>
                <w:szCs w:val="24"/>
              </w:rPr>
              <w:t>790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– 1698,0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– 1766,0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– 1836,0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– 1700,0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– 1700,0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 местный бюджет – 48207,5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в т. ч.: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– 6190,0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– 6548,1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– 7200,0</w:t>
            </w:r>
          </w:p>
          <w:p w:rsidR="002719FD" w:rsidRPr="00290FC0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2023 год – </w:t>
            </w:r>
            <w:r w:rsidRPr="00290FC0">
              <w:rPr>
                <w:rFonts w:ascii="Liberation Serif" w:hAnsi="Liberation Serif" w:cs="Liberation Serif"/>
                <w:sz w:val="24"/>
                <w:szCs w:val="24"/>
              </w:rPr>
              <w:t>7200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290FC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2719FD" w:rsidRPr="00290FC0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2024 год – </w:t>
            </w:r>
            <w:r w:rsidRPr="00290FC0">
              <w:rPr>
                <w:rFonts w:ascii="Liberation Serif" w:hAnsi="Liberation Serif" w:cs="Liberation Serif"/>
                <w:sz w:val="24"/>
                <w:szCs w:val="24"/>
              </w:rPr>
              <w:t>7200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290FC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– 6934,7</w:t>
            </w:r>
          </w:p>
          <w:p w:rsidR="002719FD" w:rsidRPr="001C3A8D" w:rsidRDefault="002719FD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– 6934,7</w:t>
            </w:r>
          </w:p>
        </w:tc>
      </w:tr>
    </w:tbl>
    <w:p w:rsidR="0042286E" w:rsidRPr="001C3A8D" w:rsidRDefault="0042286E" w:rsidP="0014767A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7) Приложения №1 к подпрограмме «Обеспечение комплектования, учета, хранения и использования архивных документов, находящихся в МКУ «Архив Каменск-Уральского городского округа», на 2020-2026</w:t>
      </w:r>
      <w:r w:rsidR="00582F4F" w:rsidRPr="001C3A8D">
        <w:rPr>
          <w:rFonts w:ascii="Liberation Serif" w:hAnsi="Liberation Serif" w:cs="Liberation Serif"/>
          <w:sz w:val="28"/>
          <w:szCs w:val="28"/>
        </w:rPr>
        <w:t xml:space="preserve"> годы</w:t>
      </w:r>
      <w:r w:rsidRPr="001C3A8D">
        <w:rPr>
          <w:rFonts w:ascii="Liberation Serif" w:hAnsi="Liberation Serif" w:cs="Liberation Serif"/>
          <w:sz w:val="28"/>
          <w:szCs w:val="28"/>
        </w:rPr>
        <w:t>»</w:t>
      </w:r>
      <w:r w:rsidR="00582F4F" w:rsidRPr="001C3A8D">
        <w:rPr>
          <w:rFonts w:ascii="Liberation Serif" w:hAnsi="Liberation Serif" w:cs="Liberation Serif"/>
          <w:sz w:val="28"/>
          <w:szCs w:val="28"/>
        </w:rPr>
        <w:t xml:space="preserve"> изложить в новой редакциисогласно Приложению № 4 к настоящему постановлению;</w:t>
      </w:r>
    </w:p>
    <w:p w:rsidR="00FF4FA3" w:rsidRPr="001C3A8D" w:rsidRDefault="00FF4FA3" w:rsidP="0014767A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8) Приложения № 2 к подпрограмме «Обеспечение комплектования, учета, хранения и использования архивных документов, находящихся в МКУ «Архив Каменск-Уральского городского округа», на 2020-2026 годы» изложить в новой редакции согласно Приложению № 5 к настоящему постановлению;    </w:t>
      </w:r>
    </w:p>
    <w:p w:rsidR="0054333A" w:rsidRPr="001C3A8D" w:rsidRDefault="0054333A" w:rsidP="001476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t>9) строку «Объемы финансирования подпрограммы по годам реализации, тыс. руб.</w:t>
      </w:r>
      <w:r w:rsidR="003C4AF5" w:rsidRPr="001C3A8D">
        <w:rPr>
          <w:rFonts w:ascii="Liberation Serif" w:hAnsi="Liberation Serif" w:cs="Liberation Serif"/>
          <w:bCs/>
          <w:sz w:val="28"/>
          <w:szCs w:val="28"/>
        </w:rPr>
        <w:t xml:space="preserve">» </w:t>
      </w:r>
      <w:r w:rsidR="00C7601E" w:rsidRPr="001C3A8D">
        <w:rPr>
          <w:rFonts w:ascii="Liberation Serif" w:hAnsi="Liberation Serif" w:cs="Liberation Serif"/>
          <w:bCs/>
          <w:sz w:val="28"/>
          <w:szCs w:val="28"/>
        </w:rPr>
        <w:t>П</w:t>
      </w:r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аспорта подпрограммы «Реализация прочих мероприятий на 2020-2026 годы» изложить в новой редакции:           </w:t>
      </w:r>
    </w:p>
    <w:tbl>
      <w:tblPr>
        <w:tblW w:w="48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3"/>
        <w:gridCol w:w="6384"/>
      </w:tblGrid>
      <w:tr w:rsidR="0054333A" w:rsidRPr="001C3A8D" w:rsidTr="0054333A">
        <w:trPr>
          <w:jc w:val="center"/>
        </w:trPr>
        <w:tc>
          <w:tcPr>
            <w:tcW w:w="1653" w:type="pct"/>
          </w:tcPr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Объемы финансирования подпрограммы по годам реализации, тыс. руб.    </w:t>
            </w:r>
          </w:p>
        </w:tc>
        <w:tc>
          <w:tcPr>
            <w:tcW w:w="3347" w:type="pct"/>
          </w:tcPr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ВСЕГО: 247791,0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т.ч.: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- 33691,2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- 34995,5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- 36673,5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- 30273,5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- 30273,5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- 40091,9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- 41791,9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из них: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 областной бюджет - 1900,4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т.ч.: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- 279,2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- 276,9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- 273,5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- 273,5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- 273,5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- 261,9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- 261,9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 местный бюджет - 245890,6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т.ч.: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- 33412,0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- 34718,6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- 36400,0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- 30000,0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- 30000,0</w:t>
            </w:r>
          </w:p>
          <w:p w:rsidR="0054333A" w:rsidRPr="001C3A8D" w:rsidRDefault="0054333A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- 39830,0</w:t>
            </w:r>
          </w:p>
          <w:p w:rsidR="0054333A" w:rsidRPr="001C3A8D" w:rsidRDefault="0054333A" w:rsidP="0014767A">
            <w:pPr>
              <w:widowControl w:val="0"/>
              <w:suppressAutoHyphens/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- 41530,0</w:t>
            </w:r>
          </w:p>
        </w:tc>
      </w:tr>
    </w:tbl>
    <w:p w:rsidR="00CC0E46" w:rsidRPr="001C3A8D" w:rsidRDefault="0054333A" w:rsidP="001476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lastRenderedPageBreak/>
        <w:t>10)</w:t>
      </w:r>
      <w:r w:rsidR="009A0C39" w:rsidRPr="001C3A8D">
        <w:rPr>
          <w:rFonts w:ascii="Liberation Serif" w:hAnsi="Liberation Serif" w:cs="Liberation Serif"/>
          <w:bCs/>
          <w:sz w:val="28"/>
          <w:szCs w:val="28"/>
        </w:rPr>
        <w:t>Приложение №</w:t>
      </w:r>
      <w:r w:rsidR="00CC0E46" w:rsidRPr="001C3A8D">
        <w:rPr>
          <w:rFonts w:ascii="Liberation Serif" w:hAnsi="Liberation Serif" w:cs="Liberation Serif"/>
          <w:bCs/>
          <w:sz w:val="28"/>
          <w:szCs w:val="28"/>
        </w:rPr>
        <w:t xml:space="preserve"> 1</w:t>
      </w:r>
      <w:r w:rsidR="009A0C39" w:rsidRPr="001C3A8D">
        <w:rPr>
          <w:rFonts w:ascii="Liberation Serif" w:hAnsi="Liberation Serif" w:cs="Liberation Serif"/>
          <w:bCs/>
          <w:sz w:val="28"/>
          <w:szCs w:val="28"/>
        </w:rPr>
        <w:t xml:space="preserve"> к </w:t>
      </w:r>
      <w:r w:rsidR="009A0C39" w:rsidRPr="001C3A8D">
        <w:rPr>
          <w:rFonts w:ascii="Liberation Serif" w:hAnsi="Liberation Serif" w:cs="Liberation Serif"/>
          <w:sz w:val="28"/>
          <w:szCs w:val="28"/>
        </w:rPr>
        <w:t xml:space="preserve">подпрограмме «Реализация прочих мероприятий на 2020-2026 годы» </w:t>
      </w:r>
      <w:r w:rsidR="009A0C39" w:rsidRPr="001C3A8D">
        <w:rPr>
          <w:rFonts w:ascii="Liberation Serif" w:hAnsi="Liberation Serif" w:cs="Liberation Serif"/>
          <w:bCs/>
          <w:sz w:val="28"/>
          <w:szCs w:val="28"/>
        </w:rPr>
        <w:t>изложить в новой редакции согласно Приложению</w:t>
      </w:r>
      <w:r w:rsidR="000F0223" w:rsidRPr="001C3A8D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A66092" w:rsidRPr="001C3A8D">
        <w:rPr>
          <w:rFonts w:ascii="Liberation Serif" w:hAnsi="Liberation Serif" w:cs="Liberation Serif"/>
          <w:bCs/>
          <w:sz w:val="28"/>
          <w:szCs w:val="28"/>
        </w:rPr>
        <w:t>6</w:t>
      </w:r>
      <w:r w:rsidR="000F0223" w:rsidRPr="001C3A8D">
        <w:rPr>
          <w:rFonts w:ascii="Liberation Serif" w:hAnsi="Liberation Serif" w:cs="Liberation Serif"/>
          <w:bCs/>
          <w:sz w:val="28"/>
          <w:szCs w:val="28"/>
        </w:rPr>
        <w:t xml:space="preserve"> к настоящему постановлению;</w:t>
      </w:r>
    </w:p>
    <w:p w:rsidR="000F0223" w:rsidRPr="001C3A8D" w:rsidRDefault="00CC0E46" w:rsidP="001476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11) 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Приложение № 2 к подпрограмме «Реализация прочих мероприятий на 2020-2026 годы» изложить в новой редакции согласно Приложению № </w:t>
      </w:r>
      <w:r w:rsidR="00A66092" w:rsidRPr="001C3A8D">
        <w:rPr>
          <w:rFonts w:ascii="Liberation Serif" w:hAnsi="Liberation Serif" w:cs="Liberation Serif"/>
          <w:sz w:val="28"/>
          <w:szCs w:val="28"/>
        </w:rPr>
        <w:t>7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2C5C4E" w:rsidRPr="001C3A8D" w:rsidRDefault="002D5E6C" w:rsidP="0014767A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12)</w:t>
      </w:r>
      <w:r w:rsidR="00EA6478" w:rsidRPr="001C3A8D">
        <w:rPr>
          <w:rFonts w:ascii="Liberation Serif" w:hAnsi="Liberation Serif" w:cs="Liberation Serif"/>
          <w:sz w:val="28"/>
          <w:szCs w:val="28"/>
        </w:rPr>
        <w:t xml:space="preserve">строку «Объемы финансирования подпрограммы по годам </w:t>
      </w:r>
      <w:r w:rsidR="00074ADA">
        <w:rPr>
          <w:rFonts w:ascii="Liberation Serif" w:hAnsi="Liberation Serif" w:cs="Liberation Serif"/>
          <w:sz w:val="28"/>
          <w:szCs w:val="28"/>
        </w:rPr>
        <w:t>р</w:t>
      </w:r>
      <w:r w:rsidR="00EA6478" w:rsidRPr="001C3A8D">
        <w:rPr>
          <w:rFonts w:ascii="Liberation Serif" w:hAnsi="Liberation Serif" w:cs="Liberation Serif"/>
          <w:sz w:val="28"/>
          <w:szCs w:val="28"/>
        </w:rPr>
        <w:t xml:space="preserve">еализации, тыс. руб.» </w:t>
      </w:r>
      <w:r w:rsidR="005A4822" w:rsidRPr="001C3A8D">
        <w:rPr>
          <w:rFonts w:ascii="Liberation Serif" w:hAnsi="Liberation Serif" w:cs="Liberation Serif"/>
          <w:sz w:val="28"/>
          <w:szCs w:val="28"/>
        </w:rPr>
        <w:t>П</w:t>
      </w:r>
      <w:r w:rsidR="00EA6478" w:rsidRPr="001C3A8D">
        <w:rPr>
          <w:rFonts w:ascii="Liberation Serif" w:hAnsi="Liberation Serif" w:cs="Liberation Serif"/>
          <w:sz w:val="28"/>
          <w:szCs w:val="28"/>
        </w:rPr>
        <w:t xml:space="preserve">аспорта 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обеспечивающей </w:t>
      </w:r>
      <w:r w:rsidR="00EA6478" w:rsidRPr="001C3A8D">
        <w:rPr>
          <w:rFonts w:ascii="Liberation Serif" w:hAnsi="Liberation Serif" w:cs="Liberation Serif"/>
          <w:sz w:val="28"/>
          <w:szCs w:val="28"/>
        </w:rPr>
        <w:t xml:space="preserve">подпрограммы изложить в </w:t>
      </w:r>
      <w:r w:rsidR="000621D2" w:rsidRPr="001C3A8D">
        <w:rPr>
          <w:rFonts w:ascii="Liberation Serif" w:hAnsi="Liberation Serif" w:cs="Liberation Serif"/>
          <w:sz w:val="28"/>
          <w:szCs w:val="28"/>
        </w:rPr>
        <w:t>новой</w:t>
      </w:r>
      <w:r w:rsidR="00EA6478" w:rsidRPr="001C3A8D">
        <w:rPr>
          <w:rFonts w:ascii="Liberation Serif" w:hAnsi="Liberation Serif" w:cs="Liberation Serif"/>
          <w:sz w:val="28"/>
          <w:szCs w:val="28"/>
        </w:rPr>
        <w:t xml:space="preserve"> редакции:</w:t>
      </w:r>
    </w:p>
    <w:tbl>
      <w:tblPr>
        <w:tblW w:w="970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72"/>
        <w:gridCol w:w="7229"/>
      </w:tblGrid>
      <w:tr w:rsidR="001C3A8D" w:rsidRPr="001C3A8D" w:rsidTr="0014767A">
        <w:trPr>
          <w:jc w:val="center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ВСЕГО: 872410,1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т.ч.: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- 119562,9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 - 123687,2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 - 126120,0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- 126120,0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- 126120,0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- 125400,0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- 125400,0</w:t>
            </w:r>
          </w:p>
          <w:p w:rsidR="002D5E6C" w:rsidRPr="001C3A8D" w:rsidRDefault="002D5E6C" w:rsidP="0014767A">
            <w:pPr>
              <w:autoSpaceDE w:val="0"/>
              <w:autoSpaceDN w:val="0"/>
              <w:adjustRightInd w:val="0"/>
              <w:ind w:firstLine="709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Финансирование подпрограммы осуществляется за счет средств местного бюджета</w:t>
            </w:r>
          </w:p>
        </w:tc>
      </w:tr>
    </w:tbl>
    <w:p w:rsidR="00EA6478" w:rsidRPr="001C3A8D" w:rsidRDefault="002D5E6C" w:rsidP="001476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13)Приложение к обеспечивающей подпрограмме из</w:t>
      </w:r>
      <w:r w:rsidR="00F061DB" w:rsidRPr="001C3A8D">
        <w:rPr>
          <w:rFonts w:ascii="Liberation Serif" w:hAnsi="Liberation Serif" w:cs="Liberation Serif"/>
          <w:bCs/>
          <w:sz w:val="28"/>
          <w:szCs w:val="28"/>
        </w:rPr>
        <w:t xml:space="preserve">ложить в новой редакции согласно Приложению № </w:t>
      </w:r>
      <w:r w:rsidR="00A66092" w:rsidRPr="001C3A8D">
        <w:rPr>
          <w:rFonts w:ascii="Liberation Serif" w:hAnsi="Liberation Serif" w:cs="Liberation Serif"/>
          <w:bCs/>
          <w:sz w:val="28"/>
          <w:szCs w:val="28"/>
        </w:rPr>
        <w:t>8</w:t>
      </w:r>
      <w:r w:rsidR="00F061DB" w:rsidRPr="001C3A8D">
        <w:rPr>
          <w:rFonts w:ascii="Liberation Serif" w:hAnsi="Liberation Serif" w:cs="Liberation Serif"/>
          <w:bCs/>
          <w:sz w:val="28"/>
          <w:szCs w:val="28"/>
        </w:rPr>
        <w:t xml:space="preserve"> к настоящему постановлению</w:t>
      </w:r>
      <w:r w:rsidR="005919F5" w:rsidRPr="001C3A8D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5919F5" w:rsidRPr="001C3A8D" w:rsidRDefault="005919F5" w:rsidP="001476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14) строку «Объемы финансирования подпрограммы по годам реализации, тыс. руб.» </w:t>
      </w:r>
      <w:r w:rsidR="00837E5D" w:rsidRPr="001C3A8D">
        <w:rPr>
          <w:rFonts w:ascii="Liberation Serif" w:hAnsi="Liberation Serif" w:cs="Liberation Serif"/>
          <w:bCs/>
          <w:sz w:val="28"/>
          <w:szCs w:val="28"/>
        </w:rPr>
        <w:t>П</w:t>
      </w:r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аспорта подпрограммы «Профилактика правонарушений и употребления </w:t>
      </w:r>
      <w:proofErr w:type="spellStart"/>
      <w:r w:rsidRPr="001C3A8D">
        <w:rPr>
          <w:rFonts w:ascii="Liberation Serif" w:hAnsi="Liberation Serif" w:cs="Liberation Serif"/>
          <w:bCs/>
          <w:sz w:val="28"/>
          <w:szCs w:val="28"/>
        </w:rPr>
        <w:t>психоактивных</w:t>
      </w:r>
      <w:proofErr w:type="spellEnd"/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 веществ в Каменск-Уральском городском округе на 2020-2026 годы» изложить в новой редакции:</w:t>
      </w:r>
    </w:p>
    <w:tbl>
      <w:tblPr>
        <w:tblW w:w="9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09"/>
        <w:gridCol w:w="6241"/>
      </w:tblGrid>
      <w:tr w:rsidR="001C3A8D" w:rsidRPr="001C3A8D" w:rsidTr="0014767A">
        <w:trPr>
          <w:jc w:val="center"/>
        </w:trPr>
        <w:tc>
          <w:tcPr>
            <w:tcW w:w="3509" w:type="dxa"/>
          </w:tcPr>
          <w:p w:rsidR="005919F5" w:rsidRPr="001C3A8D" w:rsidRDefault="005919F5" w:rsidP="001476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ВСЕГО: 2805,8, в т. ч.: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–    0,0;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2021 год – 450,0; 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2022 год – 495,8; 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2023 год – 400,0;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– 400,0;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– 530,0;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– 530,0, из них: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 местный бюджет – 2805,8 в т. ч.: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 –    0,0;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2021 год – 450,0; 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2022 год – 495,8; 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 – 400,0;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 – 400,0;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 – 530,0;</w:t>
            </w:r>
          </w:p>
          <w:p w:rsidR="005919F5" w:rsidRPr="001C3A8D" w:rsidRDefault="005919F5" w:rsidP="0014767A">
            <w:pPr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 – 530,0</w:t>
            </w:r>
          </w:p>
        </w:tc>
      </w:tr>
    </w:tbl>
    <w:p w:rsidR="005919F5" w:rsidRPr="001C3A8D" w:rsidRDefault="005919F5" w:rsidP="001476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15) Приложение № 2 к подпрограмме </w:t>
      </w:r>
      <w:r w:rsidR="00A66092" w:rsidRPr="001C3A8D">
        <w:rPr>
          <w:rFonts w:ascii="Liberation Serif" w:hAnsi="Liberation Serif" w:cs="Liberation Serif"/>
          <w:bCs/>
          <w:sz w:val="28"/>
          <w:szCs w:val="28"/>
        </w:rPr>
        <w:t>«</w:t>
      </w:r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Профилактика правонарушений                                           и употребления </w:t>
      </w:r>
      <w:proofErr w:type="spellStart"/>
      <w:r w:rsidRPr="001C3A8D">
        <w:rPr>
          <w:rFonts w:ascii="Liberation Serif" w:hAnsi="Liberation Serif" w:cs="Liberation Serif"/>
          <w:bCs/>
          <w:sz w:val="28"/>
          <w:szCs w:val="28"/>
        </w:rPr>
        <w:t>психоактивных</w:t>
      </w:r>
      <w:proofErr w:type="spellEnd"/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 веществ в Каменск-Уральском городском округе на 2020-2026 годы» изложить в новой редакции согласно Приложению № </w:t>
      </w:r>
      <w:r w:rsidR="00A66092" w:rsidRPr="001C3A8D">
        <w:rPr>
          <w:rFonts w:ascii="Liberation Serif" w:hAnsi="Liberation Serif" w:cs="Liberation Serif"/>
          <w:bCs/>
          <w:sz w:val="28"/>
          <w:szCs w:val="28"/>
        </w:rPr>
        <w:t>9</w:t>
      </w:r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 к настоящему постановлению.</w:t>
      </w:r>
    </w:p>
    <w:p w:rsidR="005C0D75" w:rsidRPr="001C3A8D" w:rsidRDefault="00CC72DB" w:rsidP="0014767A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Н</w:t>
      </w:r>
      <w:r w:rsidR="00797A07" w:rsidRPr="001C3A8D">
        <w:rPr>
          <w:rFonts w:ascii="Liberation Serif" w:hAnsi="Liberation Serif" w:cs="Liberation Serif"/>
          <w:sz w:val="28"/>
          <w:szCs w:val="28"/>
        </w:rPr>
        <w:t xml:space="preserve">астоящее постановление </w:t>
      </w:r>
      <w:r w:rsidR="000F0223" w:rsidRPr="001C3A8D">
        <w:rPr>
          <w:rFonts w:ascii="Liberation Serif" w:hAnsi="Liberation Serif" w:cs="Liberation Serif"/>
          <w:sz w:val="28"/>
          <w:szCs w:val="28"/>
        </w:rPr>
        <w:t xml:space="preserve">опубликовать в газете «Каменский рабочий» и </w:t>
      </w:r>
      <w:r w:rsidR="00797A07" w:rsidRPr="001C3A8D">
        <w:rPr>
          <w:rFonts w:ascii="Liberation Serif" w:hAnsi="Liberation Serif" w:cs="Liberation Serif"/>
          <w:sz w:val="28"/>
          <w:szCs w:val="28"/>
        </w:rPr>
        <w:t>разместить на официальном сайте муниципального образования.</w:t>
      </w:r>
    </w:p>
    <w:p w:rsidR="00143967" w:rsidRPr="001C3A8D" w:rsidRDefault="00797A07" w:rsidP="0014767A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Контроль за </w:t>
      </w:r>
      <w:r w:rsidR="00254D9A" w:rsidRPr="001C3A8D">
        <w:rPr>
          <w:rFonts w:ascii="Liberation Serif" w:hAnsi="Liberation Serif" w:cs="Liberation Serif"/>
          <w:sz w:val="28"/>
          <w:szCs w:val="28"/>
        </w:rPr>
        <w:t>ис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полнением настоящего постановления возложить на </w:t>
      </w:r>
      <w:r w:rsidR="00254D9A" w:rsidRPr="001C3A8D">
        <w:rPr>
          <w:rFonts w:ascii="Liberation Serif" w:hAnsi="Liberation Serif" w:cs="Liberation Serif"/>
          <w:sz w:val="28"/>
          <w:szCs w:val="28"/>
        </w:rPr>
        <w:t xml:space="preserve">руководителя аппарата 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Администрации городского округа </w:t>
      </w:r>
      <w:proofErr w:type="spellStart"/>
      <w:r w:rsidR="00254D9A" w:rsidRPr="001C3A8D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254D9A" w:rsidRPr="001C3A8D">
        <w:rPr>
          <w:rFonts w:ascii="Liberation Serif" w:hAnsi="Liberation Serif" w:cs="Liberation Serif"/>
          <w:sz w:val="28"/>
          <w:szCs w:val="28"/>
        </w:rPr>
        <w:t xml:space="preserve"> А</w:t>
      </w:r>
      <w:r w:rsidRPr="001C3A8D">
        <w:rPr>
          <w:rFonts w:ascii="Liberation Serif" w:hAnsi="Liberation Serif" w:cs="Liberation Serif"/>
          <w:sz w:val="28"/>
          <w:szCs w:val="28"/>
        </w:rPr>
        <w:t>.</w:t>
      </w:r>
      <w:r w:rsidR="00254D9A" w:rsidRPr="001C3A8D">
        <w:rPr>
          <w:rFonts w:ascii="Liberation Serif" w:hAnsi="Liberation Serif" w:cs="Liberation Serif"/>
          <w:sz w:val="28"/>
          <w:szCs w:val="28"/>
        </w:rPr>
        <w:t>В</w:t>
      </w:r>
      <w:r w:rsidRPr="001C3A8D">
        <w:rPr>
          <w:rFonts w:ascii="Liberation Serif" w:hAnsi="Liberation Serif" w:cs="Liberation Serif"/>
          <w:sz w:val="28"/>
          <w:szCs w:val="28"/>
        </w:rPr>
        <w:t>.</w:t>
      </w:r>
    </w:p>
    <w:p w:rsidR="009A0C39" w:rsidRPr="001C3A8D" w:rsidRDefault="009A0C39" w:rsidP="0014767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0C39" w:rsidRPr="001C3A8D" w:rsidRDefault="009A0C39" w:rsidP="0014767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97A07" w:rsidRPr="001C3A8D" w:rsidRDefault="00143967" w:rsidP="0014767A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Г</w:t>
      </w:r>
      <w:r w:rsidR="00797A07" w:rsidRPr="001C3A8D">
        <w:rPr>
          <w:rFonts w:ascii="Liberation Serif" w:hAnsi="Liberation Serif" w:cs="Liberation Serif"/>
          <w:sz w:val="28"/>
          <w:szCs w:val="28"/>
        </w:rPr>
        <w:t xml:space="preserve">лава </w:t>
      </w:r>
      <w:r w:rsidR="00CC72DB" w:rsidRPr="001C3A8D">
        <w:rPr>
          <w:rFonts w:ascii="Liberation Serif" w:hAnsi="Liberation Serif" w:cs="Liberation Serif"/>
          <w:sz w:val="28"/>
          <w:szCs w:val="28"/>
        </w:rPr>
        <w:tab/>
      </w:r>
      <w:r w:rsidR="00797A07" w:rsidRPr="001C3A8D">
        <w:rPr>
          <w:rFonts w:ascii="Liberation Serif" w:hAnsi="Liberation Serif" w:cs="Liberation Serif"/>
          <w:sz w:val="28"/>
          <w:szCs w:val="28"/>
        </w:rPr>
        <w:br/>
        <w:t xml:space="preserve">Каменск-Уральского городского округа </w:t>
      </w:r>
      <w:r w:rsidR="00EA7411">
        <w:rPr>
          <w:rFonts w:ascii="Liberation Serif" w:hAnsi="Liberation Serif" w:cs="Liberation Serif"/>
          <w:sz w:val="28"/>
          <w:szCs w:val="28"/>
        </w:rPr>
        <w:t xml:space="preserve">                                       </w:t>
      </w:r>
      <w:r w:rsidR="00797A07" w:rsidRPr="001C3A8D">
        <w:rPr>
          <w:rFonts w:ascii="Liberation Serif" w:hAnsi="Liberation Serif" w:cs="Liberation Serif"/>
          <w:sz w:val="28"/>
          <w:szCs w:val="28"/>
        </w:rPr>
        <w:t>А.</w:t>
      </w:r>
      <w:r w:rsidR="0090546F" w:rsidRPr="001C3A8D">
        <w:rPr>
          <w:rFonts w:ascii="Liberation Serif" w:hAnsi="Liberation Serif" w:cs="Liberation Serif"/>
          <w:sz w:val="28"/>
          <w:szCs w:val="28"/>
        </w:rPr>
        <w:t>А</w:t>
      </w:r>
      <w:r w:rsidR="00797A07" w:rsidRPr="001C3A8D">
        <w:rPr>
          <w:rFonts w:ascii="Liberation Serif" w:hAnsi="Liberation Serif" w:cs="Liberation Serif"/>
          <w:sz w:val="28"/>
          <w:szCs w:val="28"/>
        </w:rPr>
        <w:t xml:space="preserve">. </w:t>
      </w:r>
      <w:r w:rsidR="0090546F" w:rsidRPr="001C3A8D">
        <w:rPr>
          <w:rFonts w:ascii="Liberation Serif" w:hAnsi="Liberation Serif" w:cs="Liberation Serif"/>
          <w:sz w:val="28"/>
          <w:szCs w:val="28"/>
        </w:rPr>
        <w:t>Герасимов</w:t>
      </w:r>
    </w:p>
    <w:p w:rsidR="00CA18C0" w:rsidRPr="001C3A8D" w:rsidRDefault="00CA18C0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629AF" w:rsidRPr="001C3A8D" w:rsidRDefault="002629AF" w:rsidP="00E46F70">
      <w:pPr>
        <w:ind w:left="5052"/>
        <w:rPr>
          <w:rFonts w:ascii="Liberation Serif" w:hAnsi="Liberation Serif" w:cs="Liberation Serif"/>
          <w:sz w:val="28"/>
          <w:szCs w:val="28"/>
          <w:u w:val="single"/>
        </w:rPr>
      </w:pPr>
    </w:p>
    <w:p w:rsidR="002629AF" w:rsidRPr="001C3A8D" w:rsidRDefault="002629AF" w:rsidP="00E46F70">
      <w:pPr>
        <w:ind w:left="5052"/>
        <w:rPr>
          <w:rFonts w:ascii="Liberation Serif" w:hAnsi="Liberation Serif" w:cs="Liberation Serif"/>
          <w:sz w:val="28"/>
          <w:szCs w:val="28"/>
          <w:u w:val="single"/>
        </w:rPr>
      </w:pPr>
    </w:p>
    <w:p w:rsidR="002629AF" w:rsidRPr="001C3A8D" w:rsidRDefault="002629AF" w:rsidP="00E46F70">
      <w:pPr>
        <w:ind w:left="5052"/>
        <w:rPr>
          <w:rFonts w:ascii="Liberation Serif" w:hAnsi="Liberation Serif" w:cs="Liberation Serif"/>
          <w:sz w:val="28"/>
          <w:szCs w:val="28"/>
          <w:u w:val="single"/>
        </w:rPr>
      </w:pPr>
    </w:p>
    <w:p w:rsidR="002629AF" w:rsidRPr="001C3A8D" w:rsidRDefault="002629AF" w:rsidP="00E46F70">
      <w:pPr>
        <w:ind w:left="5052"/>
        <w:rPr>
          <w:rFonts w:ascii="Liberation Serif" w:hAnsi="Liberation Serif" w:cs="Liberation Serif"/>
          <w:sz w:val="28"/>
          <w:szCs w:val="28"/>
          <w:u w:val="single"/>
        </w:rPr>
      </w:pPr>
    </w:p>
    <w:p w:rsidR="002629AF" w:rsidRPr="001C3A8D" w:rsidRDefault="002629AF" w:rsidP="00E46F70">
      <w:pPr>
        <w:ind w:left="5052"/>
        <w:rPr>
          <w:rFonts w:ascii="Liberation Serif" w:hAnsi="Liberation Serif" w:cs="Liberation Serif"/>
          <w:sz w:val="28"/>
          <w:szCs w:val="28"/>
          <w:u w:val="single"/>
        </w:rPr>
      </w:pPr>
    </w:p>
    <w:p w:rsidR="002629AF" w:rsidRPr="001C3A8D" w:rsidRDefault="002629AF" w:rsidP="00E46F70">
      <w:pPr>
        <w:ind w:left="5052"/>
        <w:rPr>
          <w:rFonts w:ascii="Liberation Serif" w:hAnsi="Liberation Serif" w:cs="Liberation Serif"/>
          <w:sz w:val="28"/>
          <w:szCs w:val="28"/>
          <w:u w:val="single"/>
        </w:rPr>
        <w:sectPr w:rsidR="002629AF" w:rsidRPr="001C3A8D" w:rsidSect="00107B0C">
          <w:headerReference w:type="default" r:id="rId13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2629AF" w:rsidRPr="001C3A8D" w:rsidRDefault="00272FAF" w:rsidP="002629AF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  <w:sz w:val="28"/>
          <w:szCs w:val="28"/>
        </w:rPr>
      </w:pPr>
      <w:r w:rsidRPr="00272FAF">
        <w:rPr>
          <w:rFonts w:ascii="Liberation Serif" w:hAnsi="Liberation Serif" w:cs="Liberation Serif"/>
          <w:noProof/>
        </w:rPr>
        <w:lastRenderedPageBreak/>
        <w:pict>
          <v:shape id="_x0000_s1029" type="#_x0000_t202" style="position:absolute;margin-left:218.55pt;margin-top:16pt;width:291.4pt;height:18.7pt;z-index:251660288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A04hLCQAIAAFQEAAAOAAAA&#10;AAAAAAAAAAAAAC4CAABkcnMvZTJvRG9jLnhtbFBLAQItABQABgAIAAAAIQBIWydy2wAAAAcBAAAP&#10;AAAAAAAAAAAAAAAAAJoEAABkcnMvZG93bnJldi54bWxQSwUGAAAAAAQABADzAAAAogUAAAAA&#10;" stroked="f">
            <v:textbox style="mso-fit-shape-to-text:t">
              <w:txbxContent>
                <w:p w:rsidR="00074ADA" w:rsidRDefault="00074ADA" w:rsidP="001C3A8D">
                  <w:pPr>
                    <w:jc w:val="center"/>
                  </w:pPr>
                  <w:r>
                    <w:t>6</w:t>
                  </w:r>
                </w:p>
              </w:txbxContent>
            </v:textbox>
            <w10:wrap type="square"/>
          </v:shape>
        </w:pict>
      </w:r>
    </w:p>
    <w:p w:rsidR="001C3A8D" w:rsidRPr="001C3A8D" w:rsidRDefault="001C3A8D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9B0C76" w:rsidRPr="001C3A8D" w:rsidRDefault="009B0C7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9B0C76" w:rsidRPr="001C3A8D" w:rsidRDefault="009B0C7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постановлению</w:t>
      </w:r>
    </w:p>
    <w:p w:rsidR="009B0C76" w:rsidRPr="001C3A8D" w:rsidRDefault="009B0C7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38384E" w:rsidRPr="001C3A8D" w:rsidRDefault="009B0C7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 xml:space="preserve">14.01.2022 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 № </w:t>
      </w:r>
      <w:r w:rsidR="008A1CB1">
        <w:rPr>
          <w:rFonts w:ascii="Liberation Serif" w:hAnsi="Liberation Serif" w:cs="Liberation Serif"/>
          <w:sz w:val="28"/>
          <w:szCs w:val="28"/>
        </w:rPr>
        <w:t>21</w:t>
      </w:r>
    </w:p>
    <w:p w:rsidR="0038384E" w:rsidRPr="001C3A8D" w:rsidRDefault="003838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38384E" w:rsidRPr="001C3A8D" w:rsidRDefault="003838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38384E" w:rsidRPr="001C3A8D" w:rsidRDefault="003838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муниципальной программе</w:t>
      </w:r>
    </w:p>
    <w:p w:rsidR="0038384E" w:rsidRPr="001C3A8D" w:rsidRDefault="003838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«Обеспечение развития гражданского общества и муниципального управления</w:t>
      </w:r>
    </w:p>
    <w:p w:rsidR="0038384E" w:rsidRPr="001C3A8D" w:rsidRDefault="003838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в Каменск-Уральском городском округе на 2020 - 2026 годы»</w:t>
      </w:r>
    </w:p>
    <w:p w:rsidR="0038384E" w:rsidRPr="001C3A8D" w:rsidRDefault="0038384E" w:rsidP="006E1AA6">
      <w:pPr>
        <w:tabs>
          <w:tab w:val="left" w:pos="9498"/>
        </w:tabs>
        <w:ind w:left="10490"/>
        <w:rPr>
          <w:rFonts w:ascii="Liberation Serif" w:hAnsi="Liberation Serif" w:cs="Liberation Serif"/>
          <w:sz w:val="28"/>
          <w:szCs w:val="28"/>
          <w:u w:val="single"/>
        </w:rPr>
      </w:pPr>
    </w:p>
    <w:p w:rsidR="00A91B76" w:rsidRPr="001C3A8D" w:rsidRDefault="00A91B76" w:rsidP="00A91B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t>План</w:t>
      </w:r>
    </w:p>
    <w:p w:rsidR="00A91B76" w:rsidRPr="001C3A8D" w:rsidRDefault="00A91B76" w:rsidP="00A91B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t>мероприятий по выполнению муниципальной программы «Обеспечение развития гражданского общества и</w:t>
      </w:r>
    </w:p>
    <w:p w:rsidR="002B3539" w:rsidRPr="001C3A8D" w:rsidRDefault="00A91B76" w:rsidP="00A91B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t>муниципального управления в Каменск-Уральском городском округе на 2020-2026 годы»</w:t>
      </w:r>
    </w:p>
    <w:tbl>
      <w:tblPr>
        <w:tblW w:w="1511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8"/>
        <w:gridCol w:w="2358"/>
        <w:gridCol w:w="1273"/>
        <w:gridCol w:w="1418"/>
        <w:gridCol w:w="7"/>
        <w:gridCol w:w="1269"/>
        <w:gridCol w:w="7"/>
        <w:gridCol w:w="1268"/>
        <w:gridCol w:w="7"/>
        <w:gridCol w:w="1269"/>
        <w:gridCol w:w="7"/>
        <w:gridCol w:w="1269"/>
        <w:gridCol w:w="7"/>
        <w:gridCol w:w="1269"/>
        <w:gridCol w:w="7"/>
        <w:gridCol w:w="1268"/>
        <w:gridCol w:w="7"/>
        <w:gridCol w:w="1694"/>
        <w:gridCol w:w="7"/>
      </w:tblGrid>
      <w:tr w:rsidR="001C3A8D" w:rsidRPr="001C3A8D" w:rsidTr="00E33A13">
        <w:trPr>
          <w:gridAfter w:val="1"/>
          <w:wAfter w:w="7" w:type="dxa"/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мероприятия/</w:t>
            </w:r>
          </w:p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10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1C3A8D" w:rsidRPr="001C3A8D" w:rsidTr="00E33A13">
        <w:trPr>
          <w:gridAfter w:val="1"/>
          <w:wAfter w:w="7" w:type="dxa"/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3A8D" w:rsidRPr="001C3A8D" w:rsidTr="00E33A13">
        <w:trPr>
          <w:gridAfter w:val="1"/>
          <w:wAfter w:w="7" w:type="dxa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C3A8D" w:rsidRPr="001C3A8D" w:rsidTr="00E33A13">
        <w:trPr>
          <w:gridAfter w:val="1"/>
          <w:wAfter w:w="7" w:type="dxa"/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1191650,6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161901,2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168679,9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173387,3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166959,5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167029,5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175996,6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ind w:left="-62" w:right="79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177696,6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gridAfter w:val="1"/>
          <w:wAfter w:w="7" w:type="dxa"/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13940,4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1829,2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2066,9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1971,5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2039,5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2109,5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1961,9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ind w:right="79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1961,9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gridAfter w:val="1"/>
          <w:wAfter w:w="7" w:type="dxa"/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1177710,2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160072,0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166613,0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171415,8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164920,0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164920,0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174034,7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ind w:right="79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175734,7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gridAfter w:val="1"/>
          <w:wAfter w:w="7" w:type="dxa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Прочие нужды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1191650,6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161901,2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168679,9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173387,3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166959,5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167029,5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175996,6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177696,6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13940,4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1829,2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2066,9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1971,5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2039,5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2109,5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1961,9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1961,9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1177710,2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160072,0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166613,0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171415,8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164920,0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164920,0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174034,7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175734,7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Подпрограмма «Поддержка социально ориентированных некоммерческих организаций в Каменск-Уральском городском округе на 2020-2026 годы», в т.ч.: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054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736,0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038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1140,0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1140,0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054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736,0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038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1140,0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1140,0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Подпрограмма «Профилактика экстремизма, укрепление межнационального и межконфессионального согласия в Каменск-Уральском городском округе на 2020-2026 годы», в т.ч.: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1342,1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171,1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171,0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1342,1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171,1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171,0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Подпрограмма «Обеспечение комплектования, учета, хранения и использования архивных документов, находящихся в МКУ «Архив Каменск-Уральского городского округа» на 2020-2026 годы», в т.ч.: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247,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7740,0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8338,1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898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966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9036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8634,7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8634,7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12040,0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1550,0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1790,0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169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836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207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6190,0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6548,1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6934,7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6934,7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Подпрограмма «Реализация прочих мероприятий на 2020-2026 годы», в т.ч.: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47791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33691,2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995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6673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0273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0273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40091,9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41791,9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279,2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276,9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273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261,9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261,9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45890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33412,0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64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39830,0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41530,0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Обеспечивающая подпрограмма, в т.ч.: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72410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119562,9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687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26120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26120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612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125400,0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125400,0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72410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119562,9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687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26120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26120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612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125400,0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125400,0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Подпрограмма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«Профилактика правонарушений и употребления </w:t>
            </w:r>
            <w:proofErr w:type="spellStart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психоактивных</w:t>
            </w:r>
            <w:proofErr w:type="spellEnd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веществ в Каменск-Уральском городском округе на 2020-2026 годы» в т.ч.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lastRenderedPageBreak/>
              <w:t>2805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450,0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495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1C3A8D" w:rsidRPr="001C3A8D" w:rsidTr="00E33A13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2805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450,0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495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F" w:rsidRPr="001C3A8D" w:rsidRDefault="00DC5DEF" w:rsidP="00DC5D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</w:tbl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Pr="001C3A8D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91B76" w:rsidRDefault="00A91B76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CB4012" w:rsidRDefault="00CB4012" w:rsidP="009435E0">
      <w:pPr>
        <w:tabs>
          <w:tab w:val="left" w:pos="9498"/>
          <w:tab w:val="left" w:pos="10490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CB4012" w:rsidRPr="001C3A8D" w:rsidRDefault="00CB4012" w:rsidP="00A67E6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A67E6E" w:rsidRPr="001C3A8D" w:rsidRDefault="00A67E6E" w:rsidP="006E1AA6">
      <w:pPr>
        <w:tabs>
          <w:tab w:val="left" w:pos="9498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:rsidR="00A67E6E" w:rsidRPr="001C3A8D" w:rsidRDefault="00A67E6E" w:rsidP="006E1AA6">
      <w:pPr>
        <w:tabs>
          <w:tab w:val="left" w:pos="9498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постановлению</w:t>
      </w:r>
    </w:p>
    <w:p w:rsidR="00A67E6E" w:rsidRPr="001C3A8D" w:rsidRDefault="00A67E6E" w:rsidP="006E1AA6">
      <w:pPr>
        <w:tabs>
          <w:tab w:val="left" w:pos="9498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A67E6E" w:rsidRPr="001C3A8D" w:rsidRDefault="00A67E6E" w:rsidP="006E1AA6">
      <w:pPr>
        <w:tabs>
          <w:tab w:val="left" w:pos="9498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>14.01.2022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№ </w:t>
      </w:r>
      <w:r w:rsidR="008A1CB1">
        <w:rPr>
          <w:rFonts w:ascii="Liberation Serif" w:hAnsi="Liberation Serif" w:cs="Liberation Serif"/>
          <w:sz w:val="28"/>
          <w:szCs w:val="28"/>
        </w:rPr>
        <w:t>21</w:t>
      </w:r>
    </w:p>
    <w:p w:rsidR="00387FCE" w:rsidRPr="001C3A8D" w:rsidRDefault="00387FCE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387FCE" w:rsidRPr="001C3A8D" w:rsidRDefault="00387FCE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подпрограмме «Поддержка социально ориентированных некоммерческих организаций</w:t>
      </w:r>
    </w:p>
    <w:p w:rsidR="00387FCE" w:rsidRDefault="00387FCE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в Каменск-Уральском городском округе на 2020 – 2026 годы»</w:t>
      </w:r>
    </w:p>
    <w:p w:rsidR="00074ADA" w:rsidRPr="001C3A8D" w:rsidRDefault="00074ADA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7FCE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87FCE" w:rsidRPr="001C3A8D" w:rsidRDefault="00387FCE" w:rsidP="00447B6B">
      <w:pPr>
        <w:ind w:left="426"/>
        <w:jc w:val="center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387FCE" w:rsidRPr="001C3A8D" w:rsidRDefault="00387FCE" w:rsidP="00447B6B">
      <w:pPr>
        <w:autoSpaceDE w:val="0"/>
        <w:autoSpaceDN w:val="0"/>
        <w:adjustRightInd w:val="0"/>
        <w:ind w:left="426"/>
        <w:jc w:val="center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реализации подпрограммы «Поддержка социально ориентированных некоммерческих организаций в Каменск-Уральском городском округе на 2020 – 2026 годы»</w:t>
      </w:r>
    </w:p>
    <w:tbl>
      <w:tblPr>
        <w:tblW w:w="4767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697"/>
        <w:gridCol w:w="3692"/>
        <w:gridCol w:w="1107"/>
        <w:gridCol w:w="930"/>
        <w:gridCol w:w="61"/>
        <w:gridCol w:w="869"/>
        <w:gridCol w:w="7"/>
        <w:gridCol w:w="14"/>
        <w:gridCol w:w="874"/>
        <w:gridCol w:w="37"/>
        <w:gridCol w:w="9"/>
        <w:gridCol w:w="824"/>
        <w:gridCol w:w="99"/>
        <w:gridCol w:w="19"/>
        <w:gridCol w:w="911"/>
        <w:gridCol w:w="98"/>
        <w:gridCol w:w="793"/>
        <w:gridCol w:w="39"/>
        <w:gridCol w:w="9"/>
        <w:gridCol w:w="921"/>
        <w:gridCol w:w="9"/>
        <w:gridCol w:w="23"/>
        <w:gridCol w:w="1961"/>
        <w:gridCol w:w="31"/>
      </w:tblGrid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  <w:vMerge w:val="restart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1391" w:type="pct"/>
            <w:vMerge w:val="restart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394" w:type="pct"/>
            <w:vMerge w:val="restart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Единица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br/>
              <w:t>измерения</w:t>
            </w:r>
          </w:p>
        </w:tc>
        <w:tc>
          <w:tcPr>
            <w:tcW w:w="2260" w:type="pct"/>
            <w:gridSpan w:val="19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706" w:type="pct"/>
            <w:gridSpan w:val="2"/>
            <w:vMerge w:val="restart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Источник значения</w:t>
            </w: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  <w:vMerge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1" w:type="pct"/>
            <w:vMerge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5" w:type="pct"/>
            <w:gridSpan w:val="2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317" w:type="pct"/>
            <w:gridSpan w:val="3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312" w:type="pct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310" w:type="pct"/>
            <w:gridSpan w:val="3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326" w:type="pct"/>
            <w:gridSpan w:val="4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282" w:type="pct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358" w:type="pct"/>
            <w:gridSpan w:val="5"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706" w:type="pct"/>
            <w:gridSpan w:val="2"/>
            <w:vMerge/>
            <w:vAlign w:val="center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ind w:right="-6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139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94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55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17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12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10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26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82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58" w:type="pct"/>
            <w:gridSpan w:val="5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706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752" w:type="pct"/>
            <w:gridSpan w:val="2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-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оказание поддержки социально ориентированным некоммерческим организациям, осуществляющим деятельность на территории муниципального образования.</w:t>
            </w: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752" w:type="pct"/>
            <w:gridSpan w:val="2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1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Обеспечение финансовой, имущественной, информационной, консультационной поддержки СО НКО;</w:t>
            </w:r>
          </w:p>
        </w:tc>
      </w:tr>
      <w:tr w:rsidR="001C3A8D" w:rsidRPr="001C3A8D" w:rsidTr="00074ADA">
        <w:trPr>
          <w:gridAfter w:val="1"/>
          <w:wAfter w:w="9" w:type="pct"/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9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1 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СО НКО, получивших поддержку из местного бюджета </w:t>
            </w:r>
          </w:p>
        </w:tc>
        <w:tc>
          <w:tcPr>
            <w:tcW w:w="394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333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334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333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334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49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334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333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706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Реестр </w:t>
            </w:r>
          </w:p>
        </w:tc>
      </w:tr>
      <w:tr w:rsidR="001C3A8D" w:rsidRPr="001C3A8D" w:rsidTr="00074ADA">
        <w:trPr>
          <w:gridAfter w:val="1"/>
          <w:wAfter w:w="9" w:type="pct"/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39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2 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Количество субсидий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на реализацию уставных целей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СО НКО, предоставленных из местного бюджета</w:t>
            </w:r>
          </w:p>
        </w:tc>
        <w:tc>
          <w:tcPr>
            <w:tcW w:w="394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333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66</w:t>
            </w:r>
          </w:p>
        </w:tc>
        <w:tc>
          <w:tcPr>
            <w:tcW w:w="334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66</w:t>
            </w:r>
          </w:p>
        </w:tc>
        <w:tc>
          <w:tcPr>
            <w:tcW w:w="333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  <w:tc>
          <w:tcPr>
            <w:tcW w:w="334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249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</w:p>
        </w:tc>
        <w:tc>
          <w:tcPr>
            <w:tcW w:w="334" w:type="pct"/>
            <w:gridSpan w:val="4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</w:p>
        </w:tc>
        <w:tc>
          <w:tcPr>
            <w:tcW w:w="333" w:type="pct"/>
            <w:gridSpan w:val="2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</w:p>
        </w:tc>
        <w:tc>
          <w:tcPr>
            <w:tcW w:w="706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Реестр </w:t>
            </w: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752" w:type="pct"/>
            <w:gridSpan w:val="2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2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Поддержка реализации проектов СО НКО, направленных на решение актуальных социальных проблем на территории муниципального образования</w:t>
            </w:r>
          </w:p>
        </w:tc>
      </w:tr>
      <w:tr w:rsidR="001C3A8D" w:rsidRPr="001C3A8D" w:rsidTr="00074ADA">
        <w:trPr>
          <w:gridAfter w:val="1"/>
          <w:wAfter w:w="9" w:type="pct"/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9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3 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оличество социально значимых проектов СО НКО, получивших финансовую поддержку из местного бюджета в виде субсидии</w:t>
            </w:r>
          </w:p>
        </w:tc>
        <w:tc>
          <w:tcPr>
            <w:tcW w:w="394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333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34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33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34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49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34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30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710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Реестр </w:t>
            </w:r>
          </w:p>
        </w:tc>
      </w:tr>
      <w:tr w:rsidR="001C3A8D" w:rsidRPr="001C3A8D" w:rsidTr="00074ADA">
        <w:trPr>
          <w:gridAfter w:val="1"/>
          <w:wAfter w:w="9" w:type="pct"/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9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4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Объем собственных средств СО НКО, привлеченных на реализацию социально значимых проектов в рамках субсидии </w:t>
            </w:r>
          </w:p>
        </w:tc>
        <w:tc>
          <w:tcPr>
            <w:tcW w:w="394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тыс. руб.</w:t>
            </w:r>
          </w:p>
        </w:tc>
        <w:tc>
          <w:tcPr>
            <w:tcW w:w="333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334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160,0</w:t>
            </w:r>
          </w:p>
        </w:tc>
        <w:tc>
          <w:tcPr>
            <w:tcW w:w="333" w:type="pct"/>
            <w:gridSpan w:val="4"/>
          </w:tcPr>
          <w:p w:rsidR="00387FCE" w:rsidRPr="001C3A8D" w:rsidRDefault="00EF646A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334" w:type="pct"/>
            <w:gridSpan w:val="3"/>
          </w:tcPr>
          <w:p w:rsidR="00387FCE" w:rsidRPr="001C3A8D" w:rsidRDefault="00EF646A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49" w:type="pct"/>
          </w:tcPr>
          <w:p w:rsidR="00387FCE" w:rsidRPr="001C3A8D" w:rsidRDefault="00EF646A" w:rsidP="00EF646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334" w:type="pct"/>
            <w:gridSpan w:val="4"/>
          </w:tcPr>
          <w:p w:rsidR="00387FCE" w:rsidRPr="001C3A8D" w:rsidRDefault="00EF646A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330" w:type="pct"/>
          </w:tcPr>
          <w:p w:rsidR="00387FCE" w:rsidRPr="001C3A8D" w:rsidRDefault="00EF646A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710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Отчеты СО НКО о реализации социально значимых проектов </w:t>
            </w: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752" w:type="pct"/>
            <w:gridSpan w:val="2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3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Использование потенциала НКО  в решении задач социально-экономического развития муниципального образования</w:t>
            </w: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86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5 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 средств (грантов), привлеченных СО НКО из различных источников на реализацию социально значимых проектов на территории муниципального образования  (кроме местного бюджета)</w:t>
            </w:r>
          </w:p>
        </w:tc>
        <w:tc>
          <w:tcPr>
            <w:tcW w:w="399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тыс. руб.</w:t>
            </w:r>
          </w:p>
        </w:tc>
        <w:tc>
          <w:tcPr>
            <w:tcW w:w="33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332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2500,00</w:t>
            </w:r>
          </w:p>
        </w:tc>
        <w:tc>
          <w:tcPr>
            <w:tcW w:w="332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332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3200,00</w:t>
            </w:r>
          </w:p>
        </w:tc>
        <w:tc>
          <w:tcPr>
            <w:tcW w:w="256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3200,00</w:t>
            </w:r>
          </w:p>
        </w:tc>
        <w:tc>
          <w:tcPr>
            <w:tcW w:w="331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3200,00</w:t>
            </w:r>
          </w:p>
        </w:tc>
        <w:tc>
          <w:tcPr>
            <w:tcW w:w="331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3200,00</w:t>
            </w:r>
          </w:p>
        </w:tc>
        <w:tc>
          <w:tcPr>
            <w:tcW w:w="721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Информация на официальных сайтах организаций, предоставляющих гранты.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752" w:type="pct"/>
            <w:gridSpan w:val="2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4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Содействие развитию практики благотворительной деятельности граждан и организаций, а также распространению добровольческой деятельности (</w:t>
            </w:r>
            <w:proofErr w:type="spellStart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волонтерства</w:t>
            </w:r>
            <w:proofErr w:type="spellEnd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  <w:tr w:rsidR="001C3A8D" w:rsidRPr="001C3A8D" w:rsidTr="00074ADA">
        <w:trPr>
          <w:cantSplit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1386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6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 благотворительной деятельности по муниципальному образованию</w:t>
            </w:r>
          </w:p>
        </w:tc>
        <w:tc>
          <w:tcPr>
            <w:tcW w:w="399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млн. руб.</w:t>
            </w:r>
          </w:p>
        </w:tc>
        <w:tc>
          <w:tcPr>
            <w:tcW w:w="33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700,0</w:t>
            </w:r>
          </w:p>
        </w:tc>
        <w:tc>
          <w:tcPr>
            <w:tcW w:w="332" w:type="pct"/>
            <w:gridSpan w:val="2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710,0</w:t>
            </w:r>
          </w:p>
        </w:tc>
        <w:tc>
          <w:tcPr>
            <w:tcW w:w="332" w:type="pct"/>
            <w:gridSpan w:val="4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700,0</w:t>
            </w:r>
          </w:p>
        </w:tc>
        <w:tc>
          <w:tcPr>
            <w:tcW w:w="332" w:type="pct"/>
            <w:gridSpan w:val="3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700,0</w:t>
            </w:r>
          </w:p>
        </w:tc>
        <w:tc>
          <w:tcPr>
            <w:tcW w:w="256" w:type="pct"/>
            <w:gridSpan w:val="2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670,0</w:t>
            </w:r>
          </w:p>
        </w:tc>
        <w:tc>
          <w:tcPr>
            <w:tcW w:w="331" w:type="pct"/>
            <w:gridSpan w:val="3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675,0</w:t>
            </w:r>
          </w:p>
        </w:tc>
        <w:tc>
          <w:tcPr>
            <w:tcW w:w="331" w:type="pct"/>
            <w:gridSpan w:val="2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675,0</w:t>
            </w:r>
          </w:p>
        </w:tc>
        <w:tc>
          <w:tcPr>
            <w:tcW w:w="721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Информация, предоставляемая организациями города </w:t>
            </w:r>
          </w:p>
        </w:tc>
      </w:tr>
      <w:tr w:rsidR="001C3A8D" w:rsidRPr="001C3A8D" w:rsidTr="00074ADA">
        <w:trPr>
          <w:cantSplit/>
          <w:trHeight w:val="1857"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12</w:t>
            </w:r>
          </w:p>
        </w:tc>
        <w:tc>
          <w:tcPr>
            <w:tcW w:w="1386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Количество руководителей, членов и добровольцев, участвующих в деятельности СО  НКО, получивших поощрения за значительный вклад в развитие благотворительности, добровольчества, некоммерческого сектора</w:t>
            </w:r>
          </w:p>
        </w:tc>
        <w:tc>
          <w:tcPr>
            <w:tcW w:w="399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33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  <w:tc>
          <w:tcPr>
            <w:tcW w:w="332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  <w:tc>
          <w:tcPr>
            <w:tcW w:w="332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332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256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331" w:type="pct"/>
            <w:gridSpan w:val="3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331" w:type="pct"/>
            <w:gridSpan w:val="2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721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Протоколы конкурсных комиссий, распоряжения, постановления Администрации города</w:t>
            </w:r>
          </w:p>
        </w:tc>
      </w:tr>
      <w:tr w:rsidR="001C3A8D" w:rsidRPr="001C3A8D" w:rsidTr="00074ADA">
        <w:trPr>
          <w:cantSplit/>
          <w:trHeight w:val="407"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752" w:type="pct"/>
            <w:gridSpan w:val="2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5 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Содействие повышению эффективности и профессионализма деятельности СО НКО</w:t>
            </w:r>
          </w:p>
        </w:tc>
      </w:tr>
      <w:tr w:rsidR="001C3A8D" w:rsidRPr="001C3A8D" w:rsidTr="00074ADA">
        <w:trPr>
          <w:cantSplit/>
          <w:trHeight w:val="1857"/>
          <w:tblCellSpacing w:w="5" w:type="nil"/>
          <w:jc w:val="center"/>
        </w:trPr>
        <w:tc>
          <w:tcPr>
            <w:tcW w:w="248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1386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8 </w:t>
            </w:r>
          </w:p>
          <w:p w:rsidR="00387FCE" w:rsidRPr="001C3A8D" w:rsidRDefault="00387FCE" w:rsidP="00387F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Количество мероприятий (семинары, заседания, совещания, конференции, «круглые столы» и т.д.), в которых приняли участие члены Общественной палаты Каменск-Уральского городского округа и представители СО НКО</w:t>
            </w:r>
          </w:p>
        </w:tc>
        <w:tc>
          <w:tcPr>
            <w:tcW w:w="399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331" w:type="pct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32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32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32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56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331" w:type="pct"/>
            <w:gridSpan w:val="3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31" w:type="pct"/>
            <w:gridSpan w:val="2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721" w:type="pct"/>
            <w:gridSpan w:val="4"/>
          </w:tcPr>
          <w:p w:rsidR="00387FCE" w:rsidRPr="001C3A8D" w:rsidRDefault="00387FCE" w:rsidP="00387F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Повестки круглых столов, семинаров, совещаний, заседаний</w:t>
            </w:r>
          </w:p>
        </w:tc>
      </w:tr>
    </w:tbl>
    <w:p w:rsidR="00387FCE" w:rsidRPr="001C3A8D" w:rsidRDefault="00387FCE" w:rsidP="00387FC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9A0C39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EF646A" w:rsidRPr="001C3A8D" w:rsidRDefault="00EF646A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>Приложение № 3</w:t>
      </w:r>
    </w:p>
    <w:p w:rsidR="00EF646A" w:rsidRPr="001C3A8D" w:rsidRDefault="00EF646A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постановлению</w:t>
      </w:r>
    </w:p>
    <w:p w:rsidR="00EF646A" w:rsidRPr="001C3A8D" w:rsidRDefault="00EF646A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EF646A" w:rsidRPr="001C3A8D" w:rsidRDefault="00EF646A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>14.01.2022</w:t>
      </w:r>
      <w:r w:rsidRPr="001C3A8D">
        <w:rPr>
          <w:rFonts w:ascii="Liberation Serif" w:hAnsi="Liberation Serif" w:cs="Liberation Serif"/>
          <w:sz w:val="28"/>
          <w:szCs w:val="28"/>
        </w:rPr>
        <w:t>№</w:t>
      </w:r>
      <w:r w:rsidR="008A1CB1">
        <w:rPr>
          <w:rFonts w:ascii="Liberation Serif" w:hAnsi="Liberation Serif" w:cs="Liberation Serif"/>
          <w:sz w:val="28"/>
          <w:szCs w:val="28"/>
        </w:rPr>
        <w:t xml:space="preserve"> 21</w:t>
      </w:r>
    </w:p>
    <w:p w:rsidR="00EF646A" w:rsidRPr="001C3A8D" w:rsidRDefault="00EF646A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Приложение № 2</w:t>
      </w:r>
    </w:p>
    <w:p w:rsidR="00EF646A" w:rsidRPr="001C3A8D" w:rsidRDefault="00EF646A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подпрограмме «Поддержка социально ориентированных некоммерческих организаций</w:t>
      </w:r>
    </w:p>
    <w:p w:rsidR="00EF646A" w:rsidRPr="001C3A8D" w:rsidRDefault="00EF646A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в Каменск-Уральском городском округе на 2020 – 2026 годы»</w:t>
      </w:r>
    </w:p>
    <w:p w:rsidR="00387FCE" w:rsidRPr="001C3A8D" w:rsidRDefault="00387FCE" w:rsidP="00EF646A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7FCE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ПЛАН МЕРОПРИЯТИЙ</w:t>
      </w:r>
      <w:r w:rsidRPr="001C3A8D">
        <w:rPr>
          <w:rFonts w:ascii="Liberation Serif" w:hAnsi="Liberation Serif" w:cs="Liberation Serif"/>
          <w:sz w:val="28"/>
          <w:szCs w:val="28"/>
        </w:rPr>
        <w:br/>
        <w:t xml:space="preserve">по выполнению подпрограммы «Поддержка социально ориентированных некоммерческих организаций </w:t>
      </w:r>
    </w:p>
    <w:p w:rsidR="00387FCE" w:rsidRPr="001C3A8D" w:rsidRDefault="00387FCE" w:rsidP="00387FCE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в Каменск-Уральском городском округе на 2020 – 2026 годы»</w:t>
      </w:r>
    </w:p>
    <w:tbl>
      <w:tblPr>
        <w:tblW w:w="151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5"/>
        <w:gridCol w:w="3607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1662"/>
      </w:tblGrid>
      <w:tr w:rsidR="00387FCE" w:rsidRPr="001C3A8D" w:rsidTr="006E1AA6">
        <w:trPr>
          <w:trHeight w:val="19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uppressAutoHyphens/>
              <w:ind w:left="-93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3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мероприятия /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suppressAutoHyphens/>
              <w:ind w:left="-93" w:right="-108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финансирования, тыс. руб.</w:t>
            </w:r>
          </w:p>
          <w:p w:rsidR="00387FCE" w:rsidRPr="001C3A8D" w:rsidRDefault="00387FCE" w:rsidP="00387FCE">
            <w:pPr>
              <w:suppressAutoHyphens/>
              <w:ind w:left="-93" w:right="-108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ind w:left="-119" w:right="-14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ind w:left="-119" w:right="-14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ind w:left="-119" w:right="-14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ind w:left="-119" w:right="-14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ind w:left="-119" w:right="-14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FCE" w:rsidRPr="001C3A8D" w:rsidRDefault="00387FCE" w:rsidP="00387FCE">
            <w:pPr>
              <w:spacing w:line="276" w:lineRule="auto"/>
              <w:ind w:left="-119" w:right="-14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FCE" w:rsidRPr="001C3A8D" w:rsidRDefault="00387FCE" w:rsidP="00387FCE">
            <w:pPr>
              <w:spacing w:line="276" w:lineRule="auto"/>
              <w:ind w:left="-119" w:right="-14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Всего по муниципальной программе,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7054,1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7054,1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87FCE" w:rsidRPr="001C3A8D" w:rsidTr="006E1AA6">
        <w:trPr>
          <w:trHeight w:val="31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  <w:tc>
          <w:tcPr>
            <w:tcW w:w="128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7054,1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7054,1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Городской конкурс «Гражданские инициативы»,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Субсидия социально ориентированным некоммерческим организациям,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6844,1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1110,0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3;4;6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4.1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Субсидия на реализацию уставных целей СО НКО,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860,0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3;4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FCE" w:rsidRPr="001C3A8D" w:rsidRDefault="00387FCE" w:rsidP="00387FCE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860,0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4.2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Субсидия на организацию и проведение социально значимого проекта,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3;6</w:t>
            </w:r>
          </w:p>
        </w:tc>
      </w:tr>
      <w:tr w:rsidR="00387FCE" w:rsidRPr="001C3A8D" w:rsidTr="006E1AA6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FCE" w:rsidRPr="001C3A8D" w:rsidRDefault="00387FCE" w:rsidP="00387FC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FCE" w:rsidRPr="001C3A8D" w:rsidRDefault="00387FCE" w:rsidP="00387FCE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7FCE" w:rsidRPr="001C3A8D" w:rsidRDefault="00387FCE" w:rsidP="00387FCE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FCE" w:rsidRPr="001C3A8D" w:rsidRDefault="00387FCE" w:rsidP="00387FC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:rsidR="00387FCE" w:rsidRPr="001C3A8D" w:rsidRDefault="00387FCE" w:rsidP="00387FCE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387FCE" w:rsidRPr="001C3A8D" w:rsidRDefault="00387FCE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C9C" w:rsidRPr="001C3A8D" w:rsidRDefault="00582C9C" w:rsidP="00582F4F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C9C" w:rsidRPr="001C3A8D" w:rsidRDefault="00582C9C" w:rsidP="00582F4F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C9C" w:rsidRPr="001C3A8D" w:rsidRDefault="00582C9C" w:rsidP="00582F4F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290FC0" w:rsidRDefault="00290FC0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17471A">
      <w:pPr>
        <w:tabs>
          <w:tab w:val="left" w:pos="10490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>Приложение № 4</w:t>
      </w:r>
    </w:p>
    <w:p w:rsidR="00582F4F" w:rsidRPr="001C3A8D" w:rsidRDefault="00582F4F" w:rsidP="0017471A">
      <w:pPr>
        <w:tabs>
          <w:tab w:val="left" w:pos="10490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постановлениюАдминистрации Каменск-Уральского городского округа</w:t>
      </w:r>
    </w:p>
    <w:p w:rsidR="00582F4F" w:rsidRPr="001C3A8D" w:rsidRDefault="00582F4F" w:rsidP="0017471A">
      <w:pPr>
        <w:tabs>
          <w:tab w:val="left" w:pos="10490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>14.01.2022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№ </w:t>
      </w:r>
      <w:r w:rsidR="008A1CB1">
        <w:rPr>
          <w:rFonts w:ascii="Liberation Serif" w:hAnsi="Liberation Serif" w:cs="Liberation Serif"/>
          <w:sz w:val="28"/>
          <w:szCs w:val="28"/>
        </w:rPr>
        <w:t>21</w:t>
      </w:r>
    </w:p>
    <w:p w:rsidR="00634C5B" w:rsidRPr="001C3A8D" w:rsidRDefault="00634C5B" w:rsidP="0017471A">
      <w:pPr>
        <w:tabs>
          <w:tab w:val="left" w:pos="10490"/>
        </w:tabs>
        <w:ind w:left="10490"/>
        <w:rPr>
          <w:rFonts w:ascii="Liberation Serif" w:hAnsi="Liberation Serif" w:cs="Liberation Serif"/>
          <w:sz w:val="28"/>
          <w:szCs w:val="28"/>
        </w:rPr>
      </w:pPr>
    </w:p>
    <w:p w:rsidR="00634C5B" w:rsidRPr="001C3A8D" w:rsidRDefault="00634C5B" w:rsidP="0017471A">
      <w:pPr>
        <w:tabs>
          <w:tab w:val="left" w:pos="10490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17471A" w:rsidRDefault="00634C5B" w:rsidP="0017471A">
      <w:pPr>
        <w:tabs>
          <w:tab w:val="left" w:pos="10490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к подпрограмме «Обеспечение комплектования, учета, </w:t>
      </w:r>
      <w:r w:rsidR="0017471A">
        <w:rPr>
          <w:rFonts w:ascii="Liberation Serif" w:hAnsi="Liberation Serif" w:cs="Liberation Serif"/>
          <w:sz w:val="28"/>
          <w:szCs w:val="28"/>
        </w:rPr>
        <w:t>х</w:t>
      </w:r>
      <w:r w:rsidRPr="001C3A8D">
        <w:rPr>
          <w:rFonts w:ascii="Liberation Serif" w:hAnsi="Liberation Serif" w:cs="Liberation Serif"/>
          <w:sz w:val="28"/>
          <w:szCs w:val="28"/>
        </w:rPr>
        <w:t>ранения</w:t>
      </w:r>
    </w:p>
    <w:p w:rsidR="0017471A" w:rsidRDefault="00634C5B" w:rsidP="0017471A">
      <w:pPr>
        <w:tabs>
          <w:tab w:val="left" w:pos="10490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и использования </w:t>
      </w:r>
    </w:p>
    <w:p w:rsidR="00582F4F" w:rsidRDefault="00634C5B" w:rsidP="0017471A">
      <w:pPr>
        <w:tabs>
          <w:tab w:val="left" w:pos="10490"/>
        </w:tabs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архивных</w:t>
      </w:r>
      <w:r w:rsidR="009435E0">
        <w:rPr>
          <w:rFonts w:ascii="Liberation Serif" w:hAnsi="Liberation Serif" w:cs="Liberation Serif"/>
          <w:sz w:val="28"/>
          <w:szCs w:val="28"/>
        </w:rPr>
        <w:t>до</w:t>
      </w:r>
      <w:r w:rsidRPr="001C3A8D">
        <w:rPr>
          <w:rFonts w:ascii="Liberation Serif" w:hAnsi="Liberation Serif" w:cs="Liberation Serif"/>
          <w:sz w:val="28"/>
          <w:szCs w:val="28"/>
        </w:rPr>
        <w:t>кументов, находящихся в МКУ «Архив Каменск-Уральского городского округа», на 2020 – 2026годы»</w:t>
      </w:r>
    </w:p>
    <w:p w:rsidR="009435E0" w:rsidRPr="001C3A8D" w:rsidRDefault="009435E0" w:rsidP="009435E0">
      <w:pPr>
        <w:ind w:left="8080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582F4F">
      <w:pPr>
        <w:widowControl w:val="0"/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ar220"/>
      <w:bookmarkEnd w:id="0"/>
      <w:r w:rsidRPr="001C3A8D">
        <w:rPr>
          <w:rFonts w:ascii="Liberation Serif" w:hAnsi="Liberation Serif" w:cs="Liberation Serif"/>
          <w:sz w:val="28"/>
          <w:szCs w:val="28"/>
        </w:rPr>
        <w:t xml:space="preserve">ЦЕЛИ, ЗАДАЧИ И ЦЕЛЕВЫЕ ПОКАЗАТЕЛИ </w:t>
      </w:r>
    </w:p>
    <w:p w:rsidR="00582F4F" w:rsidRPr="001C3A8D" w:rsidRDefault="00582F4F" w:rsidP="00582F4F">
      <w:pPr>
        <w:widowControl w:val="0"/>
        <w:suppressAutoHyphen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6"/>
          <w:szCs w:val="16"/>
        </w:rPr>
      </w:pPr>
      <w:r w:rsidRPr="001C3A8D">
        <w:rPr>
          <w:rFonts w:ascii="Liberation Serif" w:hAnsi="Liberation Serif" w:cs="Liberation Serif"/>
          <w:sz w:val="28"/>
          <w:szCs w:val="28"/>
        </w:rPr>
        <w:t>реализации подпрограммы «Обеспечение комплектования, учета, хранения и использования архивных документов, находящихся в МКУ «Архив Каменск-Уральского городского округа», на 2020 – 2026 годы»</w:t>
      </w:r>
    </w:p>
    <w:tbl>
      <w:tblPr>
        <w:tblW w:w="14890" w:type="dxa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4109"/>
        <w:gridCol w:w="1378"/>
        <w:gridCol w:w="851"/>
        <w:gridCol w:w="992"/>
        <w:gridCol w:w="1008"/>
        <w:gridCol w:w="992"/>
        <w:gridCol w:w="989"/>
        <w:gridCol w:w="996"/>
        <w:gridCol w:w="992"/>
        <w:gridCol w:w="1732"/>
      </w:tblGrid>
      <w:tr w:rsidR="001C3A8D" w:rsidRPr="001C3A8D" w:rsidTr="00E33A13">
        <w:trPr>
          <w:trHeight w:val="60"/>
          <w:tblCellSpacing w:w="5" w:type="nil"/>
          <w:jc w:val="center"/>
        </w:trPr>
        <w:tc>
          <w:tcPr>
            <w:tcW w:w="851" w:type="dxa"/>
            <w:vMerge w:val="restart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ind w:left="-11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4109" w:type="dxa"/>
            <w:vMerge w:val="restart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378" w:type="dxa"/>
            <w:vMerge w:val="restart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Единицы</w:t>
            </w:r>
          </w:p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измерения</w:t>
            </w:r>
          </w:p>
        </w:tc>
        <w:tc>
          <w:tcPr>
            <w:tcW w:w="6820" w:type="dxa"/>
            <w:gridSpan w:val="7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732" w:type="dxa"/>
            <w:vMerge w:val="restart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Источник</w:t>
            </w:r>
          </w:p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значения</w:t>
            </w:r>
          </w:p>
        </w:tc>
      </w:tr>
      <w:tr w:rsidR="001C3A8D" w:rsidRPr="001C3A8D" w:rsidTr="00E33A13">
        <w:trPr>
          <w:trHeight w:val="317"/>
          <w:tblCellSpacing w:w="5" w:type="nil"/>
          <w:jc w:val="center"/>
        </w:trPr>
        <w:tc>
          <w:tcPr>
            <w:tcW w:w="851" w:type="dxa"/>
            <w:vMerge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09" w:type="dxa"/>
            <w:vMerge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8" w:type="dxa"/>
            <w:vMerge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008" w:type="dxa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989" w:type="dxa"/>
            <w:vAlign w:val="center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732" w:type="dxa"/>
            <w:vMerge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00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98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039" w:type="dxa"/>
            <w:gridSpan w:val="10"/>
          </w:tcPr>
          <w:p w:rsidR="00582F4F" w:rsidRPr="001C3A8D" w:rsidRDefault="00582F4F" w:rsidP="0017471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Цель. Создание условий для удовлетворения потребностей населения, органов власти, организаций Свердловской области в ретроспективной информации и сохранение для общества и государства их исторического наследия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39" w:type="dxa"/>
            <w:gridSpan w:val="10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Задача 1. Обеспечение единого информационного пространства и удовлетворение потребностей в архивной информации в Свердловской области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Доля архивных документов, включенных в электронные описи, от общего количества архивных документов, постоянного срока хранения, находящихся на хранении в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МКУ «Архив Каменск-Уральского городского округа»</w:t>
            </w:r>
          </w:p>
        </w:tc>
        <w:tc>
          <w:tcPr>
            <w:tcW w:w="137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00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8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Реестр описей дел постоянного срока хранения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Доля социально-правовых запросов граждан, исполненных в установленные сроки</w:t>
            </w:r>
          </w:p>
        </w:tc>
        <w:tc>
          <w:tcPr>
            <w:tcW w:w="137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00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8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Журнал регистрации социально-правовых запросов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Доля числа пользователей архивными документами, удовлетворенных качеством услуг</w:t>
            </w:r>
          </w:p>
        </w:tc>
        <w:tc>
          <w:tcPr>
            <w:tcW w:w="137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100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98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Анкетирование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Задача 2. Сохранение и повышение безопасности архивных документов, как части историко-культурного достояния и информационных ресурсов Каменск-Уральского городского округа и Свердловской области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Доля принятых на постоянное хранение архивных документов от общего количества документов Архивного фонда Российской Федерации, подлежащих приему в установленные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законодате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льством сроки</w:t>
            </w:r>
          </w:p>
        </w:tc>
        <w:tc>
          <w:tcPr>
            <w:tcW w:w="137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00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8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Книга учета поступления документов постоянного срока хранения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Доля помещений муниципального архива, соответствующих требованиям противопожарного, охранного режимов</w:t>
            </w:r>
          </w:p>
        </w:tc>
        <w:tc>
          <w:tcPr>
            <w:tcW w:w="137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00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8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Предписания надзорных органов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Доля архивных документов, поставленных на государственный учет, от общего количества архивных документов, находящихся на хранении в муниципальном архиве</w:t>
            </w:r>
          </w:p>
        </w:tc>
        <w:tc>
          <w:tcPr>
            <w:tcW w:w="137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00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8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База данных программного комплекса «Архивный фонд»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Количество сотрудников, повысивших в течение года свой профессиональный уровень</w:t>
            </w:r>
          </w:p>
        </w:tc>
        <w:tc>
          <w:tcPr>
            <w:tcW w:w="137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008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8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96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Акты выполненных работ</w:t>
            </w: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14039" w:type="dxa"/>
            <w:gridSpan w:val="10"/>
          </w:tcPr>
          <w:p w:rsidR="00582F4F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Задача 3. Обеспечение исполнения муниципальным архивом государственных полномочий Свердловской области по хранению, учету и использованию архивных документов, относящихся к собственности Свердловской области</w:t>
            </w:r>
          </w:p>
          <w:p w:rsidR="003941C4" w:rsidRPr="001C3A8D" w:rsidRDefault="003941C4" w:rsidP="00582F4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3A8D" w:rsidRPr="001C3A8D" w:rsidTr="00E33A13">
        <w:trPr>
          <w:tblCellSpacing w:w="5" w:type="nil"/>
          <w:jc w:val="center"/>
        </w:trPr>
        <w:tc>
          <w:tcPr>
            <w:tcW w:w="851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12</w:t>
            </w:r>
          </w:p>
        </w:tc>
        <w:tc>
          <w:tcPr>
            <w:tcW w:w="4109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Количество единиц хранения архивных документов, относящихся к государственной собственности Свердловской области, хранящихся в муниципальном архиве</w:t>
            </w:r>
          </w:p>
        </w:tc>
        <w:tc>
          <w:tcPr>
            <w:tcW w:w="1378" w:type="dxa"/>
            <w:shd w:val="clear" w:color="auto" w:fill="auto"/>
          </w:tcPr>
          <w:p w:rsidR="00582F4F" w:rsidRPr="001C3A8D" w:rsidRDefault="00582F4F" w:rsidP="00582F4F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хранения</w:t>
            </w:r>
          </w:p>
        </w:tc>
        <w:tc>
          <w:tcPr>
            <w:tcW w:w="851" w:type="dxa"/>
            <w:shd w:val="clear" w:color="auto" w:fill="auto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2"/>
                <w:szCs w:val="22"/>
              </w:rPr>
              <w:t>25570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2"/>
                <w:szCs w:val="22"/>
              </w:rPr>
              <w:t>257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34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08" w:type="dxa"/>
            <w:shd w:val="clear" w:color="auto" w:fill="auto"/>
          </w:tcPr>
          <w:p w:rsidR="00582F4F" w:rsidRPr="001C3A8D" w:rsidRDefault="00582F4F" w:rsidP="00582F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5929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582F4F" w:rsidRPr="001C3A8D" w:rsidRDefault="00582F4F" w:rsidP="00582F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2"/>
                <w:szCs w:val="22"/>
              </w:rPr>
              <w:t>26338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989" w:type="dxa"/>
            <w:shd w:val="clear" w:color="auto" w:fill="auto"/>
          </w:tcPr>
          <w:p w:rsidR="00582F4F" w:rsidRPr="001C3A8D" w:rsidRDefault="00582F4F" w:rsidP="00582F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2"/>
                <w:szCs w:val="22"/>
              </w:rPr>
              <w:t>26524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996" w:type="dxa"/>
            <w:shd w:val="clear" w:color="auto" w:fill="auto"/>
          </w:tcPr>
          <w:p w:rsidR="00582F4F" w:rsidRPr="001C3A8D" w:rsidRDefault="00582F4F" w:rsidP="00582F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2"/>
                <w:szCs w:val="22"/>
              </w:rPr>
              <w:t>26704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582F4F" w:rsidRPr="001C3A8D" w:rsidRDefault="00582F4F" w:rsidP="00582F4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2"/>
                <w:szCs w:val="22"/>
              </w:rPr>
              <w:t>26862</w:t>
            </w:r>
            <w:r w:rsidRPr="001C3A8D">
              <w:rPr>
                <w:rFonts w:ascii="Liberation Serif" w:hAnsi="Liberation Serif" w:cs="Liberation Serif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732" w:type="dxa"/>
          </w:tcPr>
          <w:p w:rsidR="00582F4F" w:rsidRPr="001C3A8D" w:rsidRDefault="00582F4F" w:rsidP="00582F4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База данных программного комплекса «Архивный фонд» для документов, относящихся к государственной собственности Свердловской области</w:t>
            </w:r>
          </w:p>
        </w:tc>
      </w:tr>
    </w:tbl>
    <w:p w:rsidR="00582F4F" w:rsidRPr="001C3A8D" w:rsidRDefault="00582F4F" w:rsidP="00582F4F">
      <w:pPr>
        <w:suppressAutoHyphens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sym w:font="Symbol" w:char="F02A"/>
      </w:r>
      <w:r w:rsidRPr="001C3A8D">
        <w:rPr>
          <w:rFonts w:ascii="Liberation Serif" w:hAnsi="Liberation Serif" w:cs="Liberation Serif"/>
          <w:sz w:val="24"/>
          <w:szCs w:val="24"/>
        </w:rPr>
        <w:t xml:space="preserve"> Количество ед</w:t>
      </w:r>
      <w:r w:rsidR="00281EBF">
        <w:rPr>
          <w:rFonts w:ascii="Liberation Serif" w:hAnsi="Liberation Serif" w:cs="Liberation Serif"/>
          <w:sz w:val="24"/>
          <w:szCs w:val="24"/>
        </w:rPr>
        <w:t xml:space="preserve">иниц </w:t>
      </w:r>
      <w:r w:rsidRPr="001C3A8D">
        <w:rPr>
          <w:rFonts w:ascii="Liberation Serif" w:hAnsi="Liberation Serif" w:cs="Liberation Serif"/>
          <w:sz w:val="24"/>
          <w:szCs w:val="24"/>
        </w:rPr>
        <w:t>хр</w:t>
      </w:r>
      <w:r w:rsidR="00281EBF">
        <w:rPr>
          <w:rFonts w:ascii="Liberation Serif" w:hAnsi="Liberation Serif" w:cs="Liberation Serif"/>
          <w:sz w:val="24"/>
          <w:szCs w:val="24"/>
        </w:rPr>
        <w:t xml:space="preserve">анения </w:t>
      </w:r>
      <w:r w:rsidRPr="001C3A8D">
        <w:rPr>
          <w:rFonts w:ascii="Liberation Serif" w:hAnsi="Liberation Serif" w:cs="Liberation Serif"/>
          <w:sz w:val="24"/>
          <w:szCs w:val="24"/>
        </w:rPr>
        <w:t>ежегодно уточняется в связи с истечением срока хранения документов по личному составу и документов временного срока хранения</w:t>
      </w: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634C5B" w:rsidRPr="001C3A8D" w:rsidRDefault="00634C5B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634C5B" w:rsidRPr="001C3A8D" w:rsidRDefault="00634C5B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634C5B" w:rsidRPr="001C3A8D" w:rsidRDefault="00634C5B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634C5B" w:rsidRPr="001C3A8D" w:rsidRDefault="00634C5B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582C9C" w:rsidRPr="001C3A8D" w:rsidRDefault="00582C9C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634C5B" w:rsidRPr="001C3A8D">
        <w:rPr>
          <w:rFonts w:ascii="Liberation Serif" w:hAnsi="Liberation Serif" w:cs="Liberation Serif"/>
          <w:sz w:val="28"/>
          <w:szCs w:val="28"/>
        </w:rPr>
        <w:t>5</w:t>
      </w:r>
    </w:p>
    <w:p w:rsidR="00582C9C" w:rsidRPr="001C3A8D" w:rsidRDefault="00582C9C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постановлению</w:t>
      </w:r>
    </w:p>
    <w:p w:rsidR="00582C9C" w:rsidRPr="001C3A8D" w:rsidRDefault="00582C9C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582C9C" w:rsidRPr="001C3A8D" w:rsidRDefault="00582C9C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>14.01.2022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№ </w:t>
      </w:r>
      <w:r w:rsidR="008A1CB1">
        <w:rPr>
          <w:rFonts w:ascii="Liberation Serif" w:hAnsi="Liberation Serif" w:cs="Liberation Serif"/>
          <w:sz w:val="28"/>
          <w:szCs w:val="28"/>
        </w:rPr>
        <w:t>21</w:t>
      </w:r>
    </w:p>
    <w:p w:rsidR="00582C9C" w:rsidRPr="001C3A8D" w:rsidRDefault="00582C9C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Приложение № </w:t>
      </w:r>
      <w:r w:rsidR="00634C5B" w:rsidRPr="001C3A8D">
        <w:rPr>
          <w:rFonts w:ascii="Liberation Serif" w:hAnsi="Liberation Serif" w:cs="Liberation Serif"/>
          <w:sz w:val="28"/>
          <w:szCs w:val="28"/>
        </w:rPr>
        <w:t>2</w:t>
      </w:r>
    </w:p>
    <w:p w:rsidR="00582F4F" w:rsidRPr="001C3A8D" w:rsidRDefault="00582C9C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к подпрограмме «Обеспечение комплектования, учета, </w:t>
      </w:r>
      <w:r w:rsidR="00634C5B" w:rsidRPr="001C3A8D">
        <w:rPr>
          <w:rFonts w:ascii="Liberation Serif" w:hAnsi="Liberation Serif" w:cs="Liberation Serif"/>
          <w:sz w:val="28"/>
          <w:szCs w:val="28"/>
        </w:rPr>
        <w:t>х</w:t>
      </w:r>
      <w:r w:rsidRPr="001C3A8D">
        <w:rPr>
          <w:rFonts w:ascii="Liberation Serif" w:hAnsi="Liberation Serif" w:cs="Liberation Serif"/>
          <w:sz w:val="28"/>
          <w:szCs w:val="28"/>
        </w:rPr>
        <w:t>ранения и использования архивных документов, находящихся в МКУ «Архив Каменск-Уральского городского округа», на 2020 – 2026годы»</w:t>
      </w:r>
    </w:p>
    <w:p w:rsidR="00582F4F" w:rsidRPr="001C3A8D" w:rsidRDefault="00582F4F" w:rsidP="0038384E">
      <w:pPr>
        <w:tabs>
          <w:tab w:val="left" w:pos="9498"/>
        </w:tabs>
        <w:ind w:left="11482"/>
        <w:rPr>
          <w:rFonts w:ascii="Liberation Serif" w:hAnsi="Liberation Serif" w:cs="Liberation Serif"/>
          <w:sz w:val="28"/>
          <w:szCs w:val="28"/>
        </w:rPr>
      </w:pPr>
    </w:p>
    <w:p w:rsidR="00634C5B" w:rsidRPr="001C3A8D" w:rsidRDefault="00634C5B" w:rsidP="00634C5B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t xml:space="preserve">ПЛАН МЕРОПРИЯТИЙ </w:t>
      </w:r>
      <w:r w:rsidRPr="001C3A8D">
        <w:rPr>
          <w:rFonts w:ascii="Liberation Serif" w:hAnsi="Liberation Serif" w:cs="Liberation Serif"/>
          <w:bCs/>
          <w:sz w:val="28"/>
          <w:szCs w:val="28"/>
        </w:rPr>
        <w:br/>
        <w:t xml:space="preserve">по выполнению подпрограммы «Обеспечение комплектования, учета, хранения и использования архивных документов, </w:t>
      </w:r>
      <w:r w:rsidRPr="001C3A8D">
        <w:rPr>
          <w:rFonts w:ascii="Liberation Serif" w:hAnsi="Liberation Serif" w:cs="Liberation Serif"/>
          <w:bCs/>
          <w:sz w:val="28"/>
          <w:szCs w:val="28"/>
        </w:rPr>
        <w:br/>
        <w:t>находящихся в МКУ «</w:t>
      </w:r>
      <w:r w:rsidRPr="001C3A8D">
        <w:rPr>
          <w:rFonts w:ascii="Liberation Serif" w:hAnsi="Liberation Serif" w:cs="Liberation Serif"/>
          <w:sz w:val="28"/>
          <w:szCs w:val="28"/>
        </w:rPr>
        <w:t>Архив Каменск-Уральского городского округа</w:t>
      </w:r>
      <w:r w:rsidRPr="001C3A8D">
        <w:rPr>
          <w:rFonts w:ascii="Liberation Serif" w:hAnsi="Liberation Serif" w:cs="Liberation Serif"/>
          <w:bCs/>
          <w:sz w:val="28"/>
          <w:szCs w:val="28"/>
        </w:rPr>
        <w:t>», на 2020 – 2026 годы»</w:t>
      </w:r>
    </w:p>
    <w:p w:rsidR="00634C5B" w:rsidRPr="001C3A8D" w:rsidRDefault="00634C5B" w:rsidP="00634C5B">
      <w:pPr>
        <w:jc w:val="center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260"/>
        <w:gridCol w:w="1276"/>
        <w:gridCol w:w="1134"/>
        <w:gridCol w:w="1134"/>
        <w:gridCol w:w="1134"/>
        <w:gridCol w:w="8"/>
        <w:gridCol w:w="1126"/>
        <w:gridCol w:w="1134"/>
        <w:gridCol w:w="1134"/>
        <w:gridCol w:w="1134"/>
        <w:gridCol w:w="1701"/>
      </w:tblGrid>
      <w:tr w:rsidR="00634C5B" w:rsidRPr="001C3A8D" w:rsidTr="006E1AA6">
        <w:trPr>
          <w:trHeight w:val="6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5B" w:rsidRPr="001C3A8D" w:rsidRDefault="00634C5B" w:rsidP="00634C5B">
            <w:pPr>
              <w:suppressAutoHyphens/>
              <w:ind w:left="-93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мероприятия /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634C5B" w:rsidRPr="001C3A8D" w:rsidTr="006E1AA6">
        <w:trPr>
          <w:trHeight w:val="945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142" w:type="dxa"/>
            <w:gridSpan w:val="2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126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vMerge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4C5B" w:rsidRPr="001C3A8D" w:rsidTr="006E1AA6">
        <w:trPr>
          <w:trHeight w:val="228"/>
        </w:trPr>
        <w:tc>
          <w:tcPr>
            <w:tcW w:w="709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42" w:type="dxa"/>
            <w:gridSpan w:val="2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26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 w:val="restart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Всего по муниципальной подпрограмме, в т.ч.: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60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247,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7740,0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8338,1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898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89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66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9036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8634,7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8634,7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vAlign w:val="bottom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12040,0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1550,0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1790,0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169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836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vAlign w:val="bottom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48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207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6190,0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6548,1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4" w:type="dxa"/>
            <w:gridSpan w:val="10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 w:val="restart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60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247,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7740,0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8338,1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898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89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66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9036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8634,7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8634,7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vAlign w:val="bottom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12040,0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1550,0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1790,0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169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836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vAlign w:val="bottom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48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207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6190,0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6548,1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7200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 w:val="restart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Осуществление муниципальных полномочий по хранению, комплектованию, учету и использованию архивных документов, в т.ч.: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8102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6175,0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6533,1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7185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7185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7185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6919,7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6919,7</w:t>
            </w:r>
          </w:p>
        </w:tc>
        <w:tc>
          <w:tcPr>
            <w:tcW w:w="1701" w:type="dxa"/>
            <w:vAlign w:val="bottom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4; 5; 10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8102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6175,0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6533,1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7185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7185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7185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6919,7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6919,7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 w:val="restart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Мероприятия, направленные на развитие, создание информационно-технологической инфраструктуры для перехода на оказание услуг в электронном виде, в т.ч.: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701" w:type="dxa"/>
            <w:vAlign w:val="bottom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 w:val="restart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Создание условий для сохранности документов Архивного фонда Российской Федерации, находящихся на хранении в муниципальном архиве, предотвращение их утраты, в т.ч.: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701" w:type="dxa"/>
            <w:vAlign w:val="bottom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7; 9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 w:val="restart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государственных полномочий Свердловской области по хранению, комплектованию, учету и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использованию архивных документов, относящихся к государственной собственности Свердловской области, в т.ч.: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lastRenderedPageBreak/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2040,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1550,0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1790,0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169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836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701" w:type="dxa"/>
            <w:vAlign w:val="bottom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5A56FF" w:rsidRPr="001C3A8D" w:rsidTr="006E1AA6">
        <w:trPr>
          <w:trHeight w:val="228"/>
        </w:trPr>
        <w:tc>
          <w:tcPr>
            <w:tcW w:w="709" w:type="dxa"/>
            <w:vMerge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634C5B" w:rsidRPr="001C3A8D" w:rsidRDefault="00634C5B" w:rsidP="00634C5B">
            <w:pPr>
              <w:suppressAutoHyphens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2040,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1550,0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1790,0</w:t>
            </w:r>
          </w:p>
        </w:tc>
        <w:tc>
          <w:tcPr>
            <w:tcW w:w="1142" w:type="dxa"/>
            <w:gridSpan w:val="2"/>
            <w:vAlign w:val="bottom"/>
          </w:tcPr>
          <w:p w:rsidR="00634C5B" w:rsidRPr="001C3A8D" w:rsidRDefault="00634C5B" w:rsidP="00634C5B">
            <w:pPr>
              <w:suppressAutoHyphens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98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126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836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134" w:type="dxa"/>
            <w:vAlign w:val="bottom"/>
          </w:tcPr>
          <w:p w:rsidR="00634C5B" w:rsidRPr="001C3A8D" w:rsidRDefault="00634C5B" w:rsidP="00634C5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1700,0</w:t>
            </w:r>
          </w:p>
        </w:tc>
        <w:tc>
          <w:tcPr>
            <w:tcW w:w="1701" w:type="dxa"/>
          </w:tcPr>
          <w:p w:rsidR="00634C5B" w:rsidRPr="001C3A8D" w:rsidRDefault="00634C5B" w:rsidP="00634C5B">
            <w:pPr>
              <w:suppressAutoHyphens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:rsidR="00634C5B" w:rsidRPr="001C3A8D" w:rsidRDefault="00634C5B" w:rsidP="00634C5B">
      <w:pPr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A66092" w:rsidRPr="001C3A8D">
        <w:rPr>
          <w:rFonts w:ascii="Liberation Serif" w:hAnsi="Liberation Serif" w:cs="Liberation Serif"/>
          <w:sz w:val="28"/>
          <w:szCs w:val="28"/>
        </w:rPr>
        <w:t>6</w:t>
      </w: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постановлению</w:t>
      </w: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>14.01.2022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№ </w:t>
      </w:r>
      <w:r w:rsidR="008A1CB1">
        <w:rPr>
          <w:rFonts w:ascii="Liberation Serif" w:hAnsi="Liberation Serif" w:cs="Liberation Serif"/>
          <w:sz w:val="28"/>
          <w:szCs w:val="28"/>
        </w:rPr>
        <w:t>21</w:t>
      </w:r>
    </w:p>
    <w:p w:rsidR="00CC0E46" w:rsidRPr="001C3A8D" w:rsidRDefault="00CC0E46" w:rsidP="006E1AA6">
      <w:pPr>
        <w:widowControl w:val="0"/>
        <w:autoSpaceDE w:val="0"/>
        <w:autoSpaceDN w:val="0"/>
        <w:adjustRightInd w:val="0"/>
        <w:ind w:left="10490"/>
        <w:jc w:val="right"/>
        <w:rPr>
          <w:rFonts w:ascii="Liberation Serif" w:hAnsi="Liberation Serif" w:cs="Liberation Serif"/>
          <w:sz w:val="28"/>
          <w:szCs w:val="28"/>
        </w:rPr>
      </w:pPr>
    </w:p>
    <w:p w:rsidR="00CC0E46" w:rsidRPr="001C3A8D" w:rsidRDefault="00CC0E46" w:rsidP="006E1AA6">
      <w:pPr>
        <w:widowControl w:val="0"/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CC0E46" w:rsidRPr="001C3A8D" w:rsidRDefault="00CC0E46" w:rsidP="006E1AA6">
      <w:pPr>
        <w:widowControl w:val="0"/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подпрограмме «Реализация</w:t>
      </w:r>
    </w:p>
    <w:p w:rsidR="00CC0E46" w:rsidRPr="001C3A8D" w:rsidRDefault="00CC0E46" w:rsidP="006E1AA6">
      <w:pPr>
        <w:widowControl w:val="0"/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прочих мероприятий </w:t>
      </w:r>
    </w:p>
    <w:p w:rsidR="00CC0E46" w:rsidRPr="001C3A8D" w:rsidRDefault="00CC0E46" w:rsidP="006E1AA6">
      <w:pPr>
        <w:widowControl w:val="0"/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на 2020-2026 годы»</w:t>
      </w:r>
    </w:p>
    <w:p w:rsidR="00CC0E46" w:rsidRPr="001C3A8D" w:rsidRDefault="00CC0E46" w:rsidP="00CC0E4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sz w:val="12"/>
          <w:szCs w:val="12"/>
        </w:rPr>
      </w:pPr>
    </w:p>
    <w:p w:rsidR="00CC0E46" w:rsidRPr="001C3A8D" w:rsidRDefault="00CC0E46" w:rsidP="00CC0E46">
      <w:pPr>
        <w:tabs>
          <w:tab w:val="left" w:pos="4253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ЦЕЛИ, ЗАДАЧИ И ЦЕЛЕВЫЕ ПОКАЗАТЕЛИ </w:t>
      </w:r>
    </w:p>
    <w:p w:rsidR="00CC0E46" w:rsidRPr="001C3A8D" w:rsidRDefault="00CC0E46" w:rsidP="002D5E6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реализации  подпрограммы «Реализация прочих мероприятий на 2020-2026 годы»</w:t>
      </w:r>
    </w:p>
    <w:tbl>
      <w:tblPr>
        <w:tblW w:w="1445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3"/>
        <w:gridCol w:w="3863"/>
        <w:gridCol w:w="1275"/>
        <w:gridCol w:w="851"/>
        <w:gridCol w:w="851"/>
        <w:gridCol w:w="141"/>
        <w:gridCol w:w="851"/>
        <w:gridCol w:w="850"/>
        <w:gridCol w:w="891"/>
        <w:gridCol w:w="810"/>
        <w:gridCol w:w="851"/>
        <w:gridCol w:w="2552"/>
      </w:tblGrid>
      <w:tr w:rsidR="00CC0E46" w:rsidRPr="001C3A8D" w:rsidTr="006E1AA6">
        <w:tc>
          <w:tcPr>
            <w:tcW w:w="673" w:type="dxa"/>
            <w:vMerge w:val="restart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№ строки</w:t>
            </w:r>
          </w:p>
        </w:tc>
        <w:tc>
          <w:tcPr>
            <w:tcW w:w="3863" w:type="dxa"/>
            <w:vMerge w:val="restart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275" w:type="dxa"/>
            <w:vMerge w:val="restart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6096" w:type="dxa"/>
            <w:gridSpan w:val="8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Источник значения</w:t>
            </w:r>
          </w:p>
        </w:tc>
      </w:tr>
      <w:tr w:rsidR="00CC0E46" w:rsidRPr="001C3A8D" w:rsidTr="006E1AA6">
        <w:tc>
          <w:tcPr>
            <w:tcW w:w="673" w:type="dxa"/>
            <w:vMerge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3863" w:type="dxa"/>
            <w:vMerge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gridSpan w:val="2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2021 год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2022 год</w:t>
            </w:r>
          </w:p>
        </w:tc>
        <w:tc>
          <w:tcPr>
            <w:tcW w:w="85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2023 год</w:t>
            </w:r>
          </w:p>
        </w:tc>
        <w:tc>
          <w:tcPr>
            <w:tcW w:w="89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2024 год</w:t>
            </w:r>
          </w:p>
        </w:tc>
        <w:tc>
          <w:tcPr>
            <w:tcW w:w="81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2025 год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2026 год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386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</w:t>
            </w:r>
          </w:p>
        </w:tc>
        <w:tc>
          <w:tcPr>
            <w:tcW w:w="89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</w:p>
        </w:tc>
        <w:tc>
          <w:tcPr>
            <w:tcW w:w="81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13786" w:type="dxa"/>
            <w:gridSpan w:val="11"/>
          </w:tcPr>
          <w:p w:rsidR="00CC0E46" w:rsidRPr="001C3A8D" w:rsidRDefault="00CC0E46" w:rsidP="00281EB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Цель. Формирование информационной среды муниципального образования, направленной на сохранение и поддержание социальной и экономической стабильности посредством информационных  ресурсов - связи, электронных и печатных СМИ, новых компьютерных и цифровых информационных технологий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13786" w:type="dxa"/>
            <w:gridSpan w:val="11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Задача 1. Развитие информационно-технологической инфраструктуры Администрации городского округа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386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Целевой показатель 1.</w:t>
            </w:r>
          </w:p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Приобретение и установка для муниципальных служащих Администрации городского округа автоматизированных рабочих мест, удовлетворяющих требованиям федеральных информационных ресурсов</w:t>
            </w:r>
          </w:p>
        </w:tc>
        <w:tc>
          <w:tcPr>
            <w:tcW w:w="1275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единиц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  <w:gridSpan w:val="2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</w:t>
            </w:r>
          </w:p>
        </w:tc>
        <w:tc>
          <w:tcPr>
            <w:tcW w:w="89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</w:t>
            </w:r>
          </w:p>
        </w:tc>
        <w:tc>
          <w:tcPr>
            <w:tcW w:w="81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Товарная накладная или универсальный передаточный </w:t>
            </w:r>
            <w:proofErr w:type="gramStart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доку-мент</w:t>
            </w:r>
            <w:proofErr w:type="gramEnd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(акт)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13786" w:type="dxa"/>
            <w:gridSpan w:val="11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Задача 2. Создание условий для распространения своевременной, достоверной, полной, разносторонней информации о политических, социально-экономических и иных событиях муниципального образования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86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Целевой показатель 2.</w:t>
            </w:r>
          </w:p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Количество изготовленной печатной продукции, направленной на </w:t>
            </w:r>
            <w:proofErr w:type="spellStart"/>
            <w:proofErr w:type="gramStart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информи-рование</w:t>
            </w:r>
            <w:proofErr w:type="spellEnd"/>
            <w:proofErr w:type="gramEnd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местного сообщества о социально-экономической жизни муниципального образования</w:t>
            </w:r>
          </w:p>
        </w:tc>
        <w:tc>
          <w:tcPr>
            <w:tcW w:w="1275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-109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Брошюры/</w:t>
            </w:r>
          </w:p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line="240" w:lineRule="exact"/>
              <w:ind w:right="-109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экз.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right="-108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2/1000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right="-108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2/1000</w:t>
            </w:r>
          </w:p>
        </w:tc>
        <w:tc>
          <w:tcPr>
            <w:tcW w:w="992" w:type="dxa"/>
            <w:gridSpan w:val="2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right="-108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2/600</w:t>
            </w:r>
          </w:p>
        </w:tc>
        <w:tc>
          <w:tcPr>
            <w:tcW w:w="85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right="-108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2/600</w:t>
            </w:r>
          </w:p>
        </w:tc>
        <w:tc>
          <w:tcPr>
            <w:tcW w:w="89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right="-108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2/600</w:t>
            </w:r>
          </w:p>
        </w:tc>
        <w:tc>
          <w:tcPr>
            <w:tcW w:w="81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right="-108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2/600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right="-108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2/600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Товарная накладная или универсальный передаточный </w:t>
            </w:r>
            <w:proofErr w:type="gramStart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доку-мент</w:t>
            </w:r>
            <w:proofErr w:type="gramEnd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(акт) или акты выполненных работ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</w:t>
            </w:r>
          </w:p>
        </w:tc>
        <w:tc>
          <w:tcPr>
            <w:tcW w:w="386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Целевой показатель 3.</w:t>
            </w:r>
          </w:p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Предоставление субсидий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города Каменска-Уральского.</w:t>
            </w:r>
          </w:p>
        </w:tc>
        <w:tc>
          <w:tcPr>
            <w:tcW w:w="1275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минут 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2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200</w:t>
            </w:r>
          </w:p>
        </w:tc>
        <w:tc>
          <w:tcPr>
            <w:tcW w:w="85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200</w:t>
            </w:r>
          </w:p>
        </w:tc>
        <w:tc>
          <w:tcPr>
            <w:tcW w:w="89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200</w:t>
            </w:r>
          </w:p>
        </w:tc>
        <w:tc>
          <w:tcPr>
            <w:tcW w:w="81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200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200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Отчет-заявление о </w:t>
            </w:r>
            <w:proofErr w:type="gramStart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вышедших</w:t>
            </w:r>
            <w:proofErr w:type="gramEnd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в эфир телевизионных </w:t>
            </w:r>
            <w:proofErr w:type="spellStart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сю-жетах</w:t>
            </w:r>
            <w:proofErr w:type="spellEnd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и (или) </w:t>
            </w:r>
            <w:proofErr w:type="spellStart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прог-раммах</w:t>
            </w:r>
            <w:proofErr w:type="spellEnd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, затраты на изготовление и прокат которых подлежат возмещению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</w:t>
            </w:r>
          </w:p>
        </w:tc>
        <w:tc>
          <w:tcPr>
            <w:tcW w:w="13786" w:type="dxa"/>
            <w:gridSpan w:val="11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Задача 3. Мотивация жителей муниципального образования, общественных объединений, организаций к общественным инициативам,  привлечение к активному участию в жизни городского сообщества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</w:p>
        </w:tc>
        <w:tc>
          <w:tcPr>
            <w:tcW w:w="386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Целевой показатель 4.</w:t>
            </w:r>
          </w:p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Проведение городских творческих конкурсов среди жителей муниципального образования</w:t>
            </w:r>
          </w:p>
        </w:tc>
        <w:tc>
          <w:tcPr>
            <w:tcW w:w="1275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right="-109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количество конкурсов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2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89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81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Протокол конкурсной комиссии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8.1</w:t>
            </w:r>
          </w:p>
        </w:tc>
        <w:tc>
          <w:tcPr>
            <w:tcW w:w="3863" w:type="dxa"/>
          </w:tcPr>
          <w:p w:rsidR="00CC0E46" w:rsidRPr="001C3A8D" w:rsidRDefault="00CC0E46" w:rsidP="006A676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Целевойпоказатель 4.1. Награждение победителей по итогам конкурса 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 </w:t>
            </w:r>
          </w:p>
        </w:tc>
        <w:tc>
          <w:tcPr>
            <w:tcW w:w="1275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-75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количество </w:t>
            </w:r>
            <w:proofErr w:type="spellStart"/>
            <w:proofErr w:type="gramStart"/>
            <w:r w:rsidRPr="001C3A8D">
              <w:rPr>
                <w:rFonts w:ascii="Liberation Serif" w:hAnsi="Liberation Serif" w:cs="Liberation Serif"/>
                <w:bCs/>
                <w:sz w:val="22"/>
                <w:szCs w:val="22"/>
              </w:rPr>
              <w:t>награжда-емых</w:t>
            </w:r>
            <w:proofErr w:type="spellEnd"/>
            <w:proofErr w:type="gramEnd"/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63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  <w:tc>
          <w:tcPr>
            <w:tcW w:w="89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  <w:tc>
          <w:tcPr>
            <w:tcW w:w="81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Протокол конкурсной комиссии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9</w:t>
            </w:r>
          </w:p>
        </w:tc>
        <w:tc>
          <w:tcPr>
            <w:tcW w:w="13786" w:type="dxa"/>
            <w:gridSpan w:val="11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Задача 4. Социальное обеспечение отдельных категорий граждан, ранее занимавших должности муниципальной службы в муниципальном образовании, в соответствии с законодательством Российской Федерации</w:t>
            </w:r>
          </w:p>
        </w:tc>
      </w:tr>
      <w:tr w:rsidR="00CC0E46" w:rsidRPr="001C3A8D" w:rsidTr="006E1AA6">
        <w:tc>
          <w:tcPr>
            <w:tcW w:w="67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3863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Целевой показатель 5.</w:t>
            </w:r>
          </w:p>
          <w:p w:rsidR="00CC0E46" w:rsidRPr="001C3A8D" w:rsidRDefault="00CC0E46" w:rsidP="00281EB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Обеспечение выплаты бывшим работникам органов местного самоуправления пенсий за выслугу лет</w:t>
            </w:r>
          </w:p>
        </w:tc>
        <w:tc>
          <w:tcPr>
            <w:tcW w:w="1275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</w:t>
            </w:r>
          </w:p>
        </w:tc>
        <w:tc>
          <w:tcPr>
            <w:tcW w:w="89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</w:t>
            </w:r>
          </w:p>
        </w:tc>
        <w:tc>
          <w:tcPr>
            <w:tcW w:w="810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CC0E46" w:rsidRPr="001C3A8D" w:rsidRDefault="00CC0E46" w:rsidP="00CC0E46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Приложение к </w:t>
            </w:r>
            <w:proofErr w:type="spellStart"/>
            <w:proofErr w:type="gramStart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рас-поряжению</w:t>
            </w:r>
            <w:proofErr w:type="spellEnd"/>
            <w:proofErr w:type="gramEnd"/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Администрации Каменск-Уральского городского округа «О выплате пенсии за выслугу лет»</w:t>
            </w:r>
          </w:p>
        </w:tc>
      </w:tr>
    </w:tbl>
    <w:p w:rsidR="002D5E6C" w:rsidRPr="001C3A8D" w:rsidRDefault="002D5E6C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A66092" w:rsidRPr="001C3A8D">
        <w:rPr>
          <w:rFonts w:ascii="Liberation Serif" w:hAnsi="Liberation Serif" w:cs="Liberation Serif"/>
          <w:sz w:val="28"/>
          <w:szCs w:val="28"/>
        </w:rPr>
        <w:t>7</w:t>
      </w: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постановлению</w:t>
      </w: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>14.01.2022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№ </w:t>
      </w:r>
      <w:r w:rsidR="008A1CB1">
        <w:rPr>
          <w:rFonts w:ascii="Liberation Serif" w:hAnsi="Liberation Serif" w:cs="Liberation Serif"/>
          <w:sz w:val="28"/>
          <w:szCs w:val="28"/>
        </w:rPr>
        <w:t>21</w:t>
      </w:r>
    </w:p>
    <w:p w:rsidR="00CC0E46" w:rsidRPr="001C3A8D" w:rsidRDefault="00CC0E4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38384E" w:rsidRPr="001C3A8D" w:rsidRDefault="003838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38384E" w:rsidRPr="001C3A8D" w:rsidRDefault="003838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подпрограмме «Реализация</w:t>
      </w:r>
    </w:p>
    <w:p w:rsidR="00CC0E46" w:rsidRPr="001C3A8D" w:rsidRDefault="003838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прочих мероприятий на 2020 - 2026 годы»</w:t>
      </w:r>
    </w:p>
    <w:p w:rsidR="006E1AA6" w:rsidRPr="001C3A8D" w:rsidRDefault="006E1AA6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</w:p>
    <w:p w:rsidR="006E1AA6" w:rsidRPr="001C3A8D" w:rsidRDefault="00CC0E46" w:rsidP="00CC0E4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bCs/>
          <w:sz w:val="28"/>
          <w:szCs w:val="28"/>
        </w:rPr>
        <w:t>План мероприятий по выполнению подпрограммы «Реализация прочих мероприятий на 2020-2026 годы»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8"/>
        <w:gridCol w:w="3906"/>
        <w:gridCol w:w="1190"/>
        <w:gridCol w:w="1077"/>
        <w:gridCol w:w="1077"/>
        <w:gridCol w:w="1077"/>
        <w:gridCol w:w="1077"/>
        <w:gridCol w:w="1077"/>
        <w:gridCol w:w="1077"/>
        <w:gridCol w:w="1077"/>
        <w:gridCol w:w="1587"/>
      </w:tblGrid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3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7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 по муниципальной подпрограмме, в т.ч.: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247791,0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33691,2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34995,5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36673,5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40091,9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41791,9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1900,4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279,2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276,9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261,9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245890,6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33412,0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34718,6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36400,0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39830,0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41530,0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Прочие нужды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247791,0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33691,2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34995,5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36673,5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40091,9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41791,9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1900,4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279,2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276,9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261,9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245890,6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33412,0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34718,6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36400,0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39830,0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41530,0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Развитие информационно-коммуникационных технологий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11735,0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1335,0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11735,0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1335,0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3.1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Приобретение офисного оборудования, вычислительной техники, запасных частей и расходных материалов к ним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5444,3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489,6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954,7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5444,3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489,6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954,7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3.2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Приобретение лицензионного программного обеспечения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2843,7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350,4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380,3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413,0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2843,7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350,4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380,3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413,0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3.3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Модернизация видео- и </w:t>
            </w:r>
            <w:proofErr w:type="spellStart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аудиооборудования</w:t>
            </w:r>
            <w:proofErr w:type="spellEnd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большого и малого залов Администрации городского округа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2047,0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787,0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2047,0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787,0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3.4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Разработка, реконструкция и модернизация информационных систем жизнеобеспечения здания Администрации городского округа (системы информационной безопасности, пожаротушения, связи и видеонаблюдения)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1400,0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1400,0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Реализация информационной политики городского округа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4724,5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634,5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1060,0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5, 6, 8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4724,5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634,5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1060,0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4.1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Разработка, изготовление и распространение (размещение) печатных материалов, </w:t>
            </w:r>
            <w:proofErr w:type="spellStart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имиджевой</w:t>
            </w:r>
            <w:proofErr w:type="spellEnd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и информационной продукции, социальной рекламы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785,0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785,0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4.2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Субсидии телевизионным СМИ на информирование населения о деятельности органов местного самоуправления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2635,5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381,5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2635,5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381,5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4.3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творческих конкурсов среди граждан. Организация и проведение конкурсов профессионального мастерства СМИ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105,0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4.4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форума «Диалог власти и местного сообщества: новая коммуникационная реальность»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299,0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299,0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299,0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299,0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Мероприятия по обеспечению системы безопасности здания Администрации городского округа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Гарантии муниципальным служащим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226600,0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32100,0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33700,0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37000,0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38700,0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226600,0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32100,0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33700,0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27500,0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37000,0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38700,0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с населением, благоустройство, создание и обустройство мест массового отдыха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1969,0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287,0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370,0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1969,0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287,0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370,0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370,0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Осуществление деятельности административных комиссий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1893,9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278,2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272,6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272,6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272,6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260,9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1893,9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278,2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272,6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272,6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272,6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260,9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Определение перечня должностных лиц, уполномоченных составлять протоколы об административных правонарушениях, предусмотренных Законом Свердловской области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полномочий по постановке на учет и учету граждан, имеющих право на получение жилищных субсидий на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приобретение или строительство жилых помещений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конкурса среди лиц, участвующих в сборе сведений о населении при проведении Всероссийской переписи населения 2020 года на территории Каменск-Уральского городского округа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362,1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362,1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E1AA6" w:rsidRPr="001C3A8D" w:rsidTr="006E1AA6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362,1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362,1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46" w:rsidRPr="001C3A8D" w:rsidRDefault="00CC0E46" w:rsidP="00CC0E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8.1.</w:t>
            </w:r>
          </w:p>
        </w:tc>
      </w:tr>
    </w:tbl>
    <w:p w:rsidR="00CC0E46" w:rsidRPr="001C3A8D" w:rsidRDefault="00CC0E46" w:rsidP="00CC0E46">
      <w:pPr>
        <w:tabs>
          <w:tab w:val="center" w:pos="4819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CC0E46" w:rsidRPr="001C3A8D" w:rsidRDefault="00CC0E46" w:rsidP="00CC0E46">
      <w:pPr>
        <w:tabs>
          <w:tab w:val="center" w:pos="4819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E23644" w:rsidRPr="001C3A8D" w:rsidRDefault="00E23644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CB4012" w:rsidRPr="001C3A8D" w:rsidRDefault="00CB4012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35404" w:rsidRPr="001C3A8D" w:rsidRDefault="00635404" w:rsidP="006E1AA6">
      <w:pPr>
        <w:tabs>
          <w:tab w:val="center" w:pos="4819"/>
        </w:tabs>
        <w:ind w:left="10490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A66092" w:rsidRPr="001C3A8D">
        <w:rPr>
          <w:rFonts w:ascii="Liberation Serif" w:hAnsi="Liberation Serif" w:cs="Liberation Serif"/>
          <w:sz w:val="28"/>
          <w:szCs w:val="28"/>
        </w:rPr>
        <w:t>8</w:t>
      </w:r>
    </w:p>
    <w:p w:rsidR="00635404" w:rsidRPr="001C3A8D" w:rsidRDefault="00635404" w:rsidP="006E1AA6">
      <w:pPr>
        <w:tabs>
          <w:tab w:val="center" w:pos="4819"/>
        </w:tabs>
        <w:ind w:left="10490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постановлению</w:t>
      </w:r>
    </w:p>
    <w:p w:rsidR="00635404" w:rsidRPr="001C3A8D" w:rsidRDefault="00635404" w:rsidP="006E1AA6">
      <w:pPr>
        <w:tabs>
          <w:tab w:val="center" w:pos="4819"/>
        </w:tabs>
        <w:ind w:left="10490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Администрации Каменск-</w:t>
      </w:r>
    </w:p>
    <w:p w:rsidR="00635404" w:rsidRPr="001C3A8D" w:rsidRDefault="00635404" w:rsidP="006E1AA6">
      <w:pPr>
        <w:tabs>
          <w:tab w:val="center" w:pos="4819"/>
        </w:tabs>
        <w:ind w:left="10490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Уральского городского округа</w:t>
      </w:r>
    </w:p>
    <w:p w:rsidR="00635404" w:rsidRPr="001C3A8D" w:rsidRDefault="00635404" w:rsidP="006E1AA6">
      <w:pPr>
        <w:tabs>
          <w:tab w:val="center" w:pos="4819"/>
        </w:tabs>
        <w:ind w:left="10490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>14.01.2022</w:t>
      </w:r>
      <w:r w:rsidRPr="001C3A8D">
        <w:rPr>
          <w:rFonts w:ascii="Liberation Serif" w:hAnsi="Liberation Serif" w:cs="Liberation Serif"/>
          <w:sz w:val="28"/>
          <w:szCs w:val="28"/>
        </w:rPr>
        <w:t xml:space="preserve">№ </w:t>
      </w:r>
      <w:r w:rsidR="008A1CB1">
        <w:rPr>
          <w:rFonts w:ascii="Liberation Serif" w:hAnsi="Liberation Serif" w:cs="Liberation Serif"/>
          <w:sz w:val="28"/>
          <w:szCs w:val="28"/>
        </w:rPr>
        <w:t>21</w:t>
      </w:r>
    </w:p>
    <w:p w:rsidR="00635404" w:rsidRPr="001C3A8D" w:rsidRDefault="00635404" w:rsidP="006E1AA6">
      <w:pPr>
        <w:tabs>
          <w:tab w:val="center" w:pos="4819"/>
        </w:tabs>
        <w:ind w:left="10490"/>
        <w:jc w:val="both"/>
        <w:rPr>
          <w:rFonts w:ascii="Liberation Serif" w:hAnsi="Liberation Serif" w:cs="Liberation Serif"/>
          <w:sz w:val="28"/>
          <w:szCs w:val="28"/>
        </w:rPr>
      </w:pPr>
    </w:p>
    <w:p w:rsidR="00635404" w:rsidRPr="001C3A8D" w:rsidRDefault="00635404" w:rsidP="006E1AA6">
      <w:pPr>
        <w:tabs>
          <w:tab w:val="center" w:pos="4819"/>
        </w:tabs>
        <w:ind w:left="10490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Приложение </w:t>
      </w:r>
    </w:p>
    <w:p w:rsidR="002D5E6C" w:rsidRPr="001C3A8D" w:rsidRDefault="00635404" w:rsidP="006E1AA6">
      <w:pPr>
        <w:tabs>
          <w:tab w:val="center" w:pos="4819"/>
        </w:tabs>
        <w:ind w:left="10490"/>
        <w:jc w:val="both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обеспечивающей подпрограмме</w:t>
      </w:r>
    </w:p>
    <w:p w:rsidR="00635404" w:rsidRPr="001C3A8D" w:rsidRDefault="00635404" w:rsidP="00635404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35404" w:rsidRPr="001C3A8D" w:rsidRDefault="00635404" w:rsidP="0063540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ПЛАН МЕРОПРИЯТИЙ</w:t>
      </w:r>
      <w:r w:rsidRPr="001C3A8D">
        <w:rPr>
          <w:rFonts w:ascii="Liberation Serif" w:hAnsi="Liberation Serif" w:cs="Liberation Serif"/>
          <w:sz w:val="28"/>
          <w:szCs w:val="28"/>
        </w:rPr>
        <w:br/>
        <w:t>по выполнению  обеспечивающей подпрограммы</w:t>
      </w:r>
    </w:p>
    <w:tbl>
      <w:tblPr>
        <w:tblW w:w="14907" w:type="dxa"/>
        <w:jc w:val="center"/>
        <w:tblLayout w:type="fixed"/>
        <w:tblLook w:val="04A0"/>
      </w:tblPr>
      <w:tblGrid>
        <w:gridCol w:w="748"/>
        <w:gridCol w:w="3244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1701"/>
      </w:tblGrid>
      <w:tr w:rsidR="006E1AA6" w:rsidRPr="001C3A8D" w:rsidTr="006E1AA6">
        <w:trPr>
          <w:trHeight w:val="289"/>
          <w:jc w:val="center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3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E1A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/ Источники расходов на финансирование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6E1AA6" w:rsidRPr="001C3A8D" w:rsidTr="006E1AA6">
        <w:trPr>
          <w:trHeight w:val="825"/>
          <w:jc w:val="center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202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E1AA6" w:rsidRPr="001C3A8D" w:rsidTr="006E1AA6">
        <w:trPr>
          <w:trHeight w:val="315"/>
          <w:jc w:val="center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E1AA6" w:rsidRPr="001C3A8D" w:rsidTr="006E1AA6">
        <w:trPr>
          <w:trHeight w:val="585"/>
          <w:jc w:val="center"/>
        </w:trPr>
        <w:tc>
          <w:tcPr>
            <w:tcW w:w="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Всего по муниципальной подпрограмме,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872410,1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133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119562,9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9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123687,2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67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315"/>
          <w:jc w:val="center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872410,1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133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119562,9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9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123687,2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67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315"/>
          <w:jc w:val="center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  <w:tc>
          <w:tcPr>
            <w:tcW w:w="1245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Прочие нужды</w:t>
            </w:r>
            <w:r w:rsidRPr="001C3A8D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6E1AA6" w:rsidRPr="001C3A8D" w:rsidTr="006E1AA6">
        <w:trPr>
          <w:trHeight w:val="285"/>
          <w:jc w:val="center"/>
        </w:trPr>
        <w:tc>
          <w:tcPr>
            <w:tcW w:w="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872410,1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133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119562,9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9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123687,2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67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315"/>
          <w:jc w:val="center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872410,1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133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119562,9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9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123687,2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ind w:left="-67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126120,0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540"/>
          <w:jc w:val="center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Администрации Каменск-Уральского</w:t>
            </w:r>
          </w:p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городского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751498,3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102727,3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105911,0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109420,0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109520,0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109520,0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315"/>
          <w:jc w:val="center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751498,3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102727,3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105911,0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109520,0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109520,0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1170"/>
          <w:jc w:val="center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территориального органа Администрации Каменск-Уральского городского округа «Администрация Синарского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58332,8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8272,7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8560,1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278"/>
          <w:jc w:val="center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404" w:rsidRPr="001C3A8D" w:rsidRDefault="00635404" w:rsidP="00635404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58332,8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8272,7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8560,1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1185"/>
          <w:jc w:val="center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территориального органа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62579,0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8562,9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9216,1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6E1AA6" w:rsidRPr="001C3A8D" w:rsidTr="006E1AA6">
        <w:trPr>
          <w:trHeight w:val="315"/>
          <w:jc w:val="center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404" w:rsidRPr="001C3A8D" w:rsidRDefault="00635404" w:rsidP="006354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404" w:rsidRPr="001C3A8D" w:rsidRDefault="00635404" w:rsidP="00635404">
            <w:pPr>
              <w:ind w:firstLineChars="100" w:firstLine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62579,0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8562,9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9216,1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5404" w:rsidRPr="001C3A8D" w:rsidRDefault="00635404" w:rsidP="00635404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404" w:rsidRPr="001C3A8D" w:rsidRDefault="00635404" w:rsidP="006354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:rsidR="00635404" w:rsidRPr="001C3A8D" w:rsidRDefault="00635404" w:rsidP="0063540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6F0C46" w:rsidRPr="001C3A8D" w:rsidRDefault="006F0C46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D5E6C" w:rsidRPr="001C3A8D" w:rsidRDefault="002D5E6C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E23644" w:rsidRPr="001C3A8D" w:rsidRDefault="00E23644" w:rsidP="00CC72DB">
      <w:pPr>
        <w:tabs>
          <w:tab w:val="center" w:pos="4819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C5C4E" w:rsidRPr="001C3A8D" w:rsidRDefault="002C5C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A66092" w:rsidRPr="001C3A8D">
        <w:rPr>
          <w:rFonts w:ascii="Liberation Serif" w:hAnsi="Liberation Serif" w:cs="Liberation Serif"/>
          <w:sz w:val="28"/>
          <w:szCs w:val="28"/>
        </w:rPr>
        <w:t>9</w:t>
      </w:r>
    </w:p>
    <w:p w:rsidR="002C5C4E" w:rsidRPr="001C3A8D" w:rsidRDefault="002C5C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к постановлению </w:t>
      </w:r>
    </w:p>
    <w:p w:rsidR="002C5C4E" w:rsidRPr="001C3A8D" w:rsidRDefault="002C5C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Администрации Каменск-</w:t>
      </w:r>
    </w:p>
    <w:p w:rsidR="002C5C4E" w:rsidRPr="001C3A8D" w:rsidRDefault="002C5C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Уральского городского округа</w:t>
      </w:r>
    </w:p>
    <w:p w:rsidR="002C5C4E" w:rsidRPr="001C3A8D" w:rsidRDefault="002C5C4E" w:rsidP="006E1AA6">
      <w:pPr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 xml:space="preserve">от </w:t>
      </w:r>
      <w:r w:rsidR="008A1CB1">
        <w:rPr>
          <w:rFonts w:ascii="Liberation Serif" w:hAnsi="Liberation Serif" w:cs="Liberation Serif"/>
          <w:sz w:val="28"/>
          <w:szCs w:val="28"/>
        </w:rPr>
        <w:t>14.01.2022</w:t>
      </w:r>
      <w:bookmarkStart w:id="1" w:name="_GoBack"/>
      <w:bookmarkEnd w:id="1"/>
      <w:r w:rsidRPr="001C3A8D">
        <w:rPr>
          <w:rFonts w:ascii="Liberation Serif" w:hAnsi="Liberation Serif" w:cs="Liberation Serif"/>
          <w:sz w:val="28"/>
          <w:szCs w:val="28"/>
        </w:rPr>
        <w:t xml:space="preserve">№ </w:t>
      </w:r>
      <w:r w:rsidR="008A1CB1">
        <w:rPr>
          <w:rFonts w:ascii="Liberation Serif" w:hAnsi="Liberation Serif" w:cs="Liberation Serif"/>
          <w:sz w:val="28"/>
          <w:szCs w:val="28"/>
        </w:rPr>
        <w:t>21</w:t>
      </w:r>
    </w:p>
    <w:p w:rsidR="00C33384" w:rsidRPr="001C3A8D" w:rsidRDefault="00C33384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</w:p>
    <w:p w:rsidR="00E23644" w:rsidRPr="001C3A8D" w:rsidRDefault="005574C7" w:rsidP="006E1AA6">
      <w:pPr>
        <w:autoSpaceDE w:val="0"/>
        <w:autoSpaceDN w:val="0"/>
        <w:adjustRightInd w:val="0"/>
        <w:ind w:left="10490"/>
        <w:outlineLvl w:val="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Приложение №</w:t>
      </w:r>
      <w:r w:rsidR="00E23644" w:rsidRPr="001C3A8D">
        <w:rPr>
          <w:rFonts w:ascii="Liberation Serif" w:hAnsi="Liberation Serif" w:cs="Liberation Serif"/>
          <w:sz w:val="28"/>
          <w:szCs w:val="28"/>
        </w:rPr>
        <w:t xml:space="preserve"> 2</w:t>
      </w:r>
    </w:p>
    <w:p w:rsidR="00E23644" w:rsidRPr="001C3A8D" w:rsidRDefault="00E23644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к подпрограмме</w:t>
      </w:r>
    </w:p>
    <w:p w:rsidR="00E23644" w:rsidRPr="001C3A8D" w:rsidRDefault="005574C7" w:rsidP="006E1AA6">
      <w:pPr>
        <w:autoSpaceDE w:val="0"/>
        <w:autoSpaceDN w:val="0"/>
        <w:adjustRightInd w:val="0"/>
        <w:ind w:left="10490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«</w:t>
      </w:r>
      <w:r w:rsidR="00E23644" w:rsidRPr="001C3A8D">
        <w:rPr>
          <w:rFonts w:ascii="Liberation Serif" w:hAnsi="Liberation Serif" w:cs="Liberation Serif"/>
          <w:sz w:val="28"/>
          <w:szCs w:val="28"/>
        </w:rPr>
        <w:t xml:space="preserve">Профилактика </w:t>
      </w:r>
      <w:r w:rsidR="00203BDE" w:rsidRPr="001C3A8D">
        <w:rPr>
          <w:rFonts w:ascii="Liberation Serif" w:hAnsi="Liberation Serif" w:cs="Liberation Serif"/>
          <w:sz w:val="28"/>
          <w:szCs w:val="28"/>
        </w:rPr>
        <w:t xml:space="preserve">правонарушений и употребления </w:t>
      </w:r>
      <w:proofErr w:type="spellStart"/>
      <w:r w:rsidR="00203BDE" w:rsidRPr="001C3A8D">
        <w:rPr>
          <w:rFonts w:ascii="Liberation Serif" w:hAnsi="Liberation Serif" w:cs="Liberation Serif"/>
          <w:sz w:val="28"/>
          <w:szCs w:val="28"/>
        </w:rPr>
        <w:t>психоактивных</w:t>
      </w:r>
      <w:proofErr w:type="spellEnd"/>
      <w:r w:rsidR="00203BDE" w:rsidRPr="001C3A8D">
        <w:rPr>
          <w:rFonts w:ascii="Liberation Serif" w:hAnsi="Liberation Serif" w:cs="Liberation Serif"/>
          <w:sz w:val="28"/>
          <w:szCs w:val="28"/>
        </w:rPr>
        <w:t xml:space="preserve"> веществ</w:t>
      </w:r>
      <w:r w:rsidR="00E23644" w:rsidRPr="001C3A8D">
        <w:rPr>
          <w:rFonts w:ascii="Liberation Serif" w:hAnsi="Liberation Serif" w:cs="Liberation Serif"/>
          <w:sz w:val="28"/>
          <w:szCs w:val="28"/>
        </w:rPr>
        <w:t xml:space="preserve"> в Каменск-Уральском городском</w:t>
      </w:r>
      <w:r w:rsidR="00C33384" w:rsidRPr="001C3A8D">
        <w:rPr>
          <w:rFonts w:ascii="Liberation Serif" w:hAnsi="Liberation Serif" w:cs="Liberation Serif"/>
          <w:sz w:val="28"/>
          <w:szCs w:val="28"/>
        </w:rPr>
        <w:t xml:space="preserve"> о</w:t>
      </w:r>
      <w:r w:rsidR="00E23644" w:rsidRPr="001C3A8D">
        <w:rPr>
          <w:rFonts w:ascii="Liberation Serif" w:hAnsi="Liberation Serif" w:cs="Liberation Serif"/>
          <w:sz w:val="28"/>
          <w:szCs w:val="28"/>
        </w:rPr>
        <w:t>кругена 2020-2026 годы</w:t>
      </w:r>
      <w:r w:rsidRPr="001C3A8D">
        <w:rPr>
          <w:rFonts w:ascii="Liberation Serif" w:hAnsi="Liberation Serif" w:cs="Liberation Serif"/>
          <w:sz w:val="28"/>
          <w:szCs w:val="28"/>
        </w:rPr>
        <w:t>»</w:t>
      </w:r>
    </w:p>
    <w:p w:rsidR="00064B28" w:rsidRPr="001C3A8D" w:rsidRDefault="00064B28" w:rsidP="00064B28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064B28" w:rsidRPr="001C3A8D" w:rsidRDefault="00064B28" w:rsidP="00064B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C3A8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064B28" w:rsidRPr="001C3A8D" w:rsidRDefault="00064B28" w:rsidP="00064B28">
      <w:pPr>
        <w:widowControl w:val="0"/>
        <w:tabs>
          <w:tab w:val="left" w:pos="3654"/>
        </w:tabs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1C3A8D">
        <w:rPr>
          <w:rFonts w:ascii="Liberation Serif" w:eastAsia="Calibri" w:hAnsi="Liberation Serif" w:cs="Liberation Serif"/>
          <w:sz w:val="28"/>
          <w:szCs w:val="28"/>
        </w:rPr>
        <w:t xml:space="preserve">по выполнению подпрограммы «Профилактика правонарушений и употребления </w:t>
      </w:r>
      <w:proofErr w:type="spellStart"/>
      <w:r w:rsidRPr="001C3A8D">
        <w:rPr>
          <w:rFonts w:ascii="Liberation Serif" w:eastAsia="Calibri" w:hAnsi="Liberation Serif" w:cs="Liberation Serif"/>
          <w:sz w:val="28"/>
          <w:szCs w:val="28"/>
        </w:rPr>
        <w:t>психоактивных</w:t>
      </w:r>
      <w:proofErr w:type="spellEnd"/>
      <w:r w:rsidRPr="001C3A8D">
        <w:rPr>
          <w:rFonts w:ascii="Liberation Serif" w:eastAsia="Calibri" w:hAnsi="Liberation Serif" w:cs="Liberation Serif"/>
          <w:sz w:val="28"/>
          <w:szCs w:val="28"/>
        </w:rPr>
        <w:t xml:space="preserve"> веществ </w:t>
      </w:r>
    </w:p>
    <w:p w:rsidR="00064B28" w:rsidRPr="001C3A8D" w:rsidRDefault="00064B28" w:rsidP="00475982">
      <w:pPr>
        <w:widowControl w:val="0"/>
        <w:tabs>
          <w:tab w:val="left" w:pos="365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  <w:r w:rsidRPr="001C3A8D">
        <w:rPr>
          <w:rFonts w:ascii="Liberation Serif" w:eastAsia="Calibri" w:hAnsi="Liberation Serif" w:cs="Liberation Serif"/>
          <w:sz w:val="28"/>
          <w:szCs w:val="28"/>
        </w:rPr>
        <w:t>в Каменск-Уральском городском округе на 2020-2026 годы»</w:t>
      </w:r>
    </w:p>
    <w:tbl>
      <w:tblPr>
        <w:tblW w:w="14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5"/>
        <w:gridCol w:w="4235"/>
        <w:gridCol w:w="1148"/>
        <w:gridCol w:w="996"/>
        <w:gridCol w:w="964"/>
        <w:gridCol w:w="996"/>
        <w:gridCol w:w="1040"/>
        <w:gridCol w:w="968"/>
        <w:gridCol w:w="1122"/>
        <w:gridCol w:w="1260"/>
        <w:gridCol w:w="1625"/>
      </w:tblGrid>
      <w:tr w:rsidR="00064B28" w:rsidRPr="001C3A8D" w:rsidTr="00B3298D">
        <w:trPr>
          <w:trHeight w:val="965"/>
          <w:jc w:val="center"/>
        </w:trPr>
        <w:tc>
          <w:tcPr>
            <w:tcW w:w="575" w:type="dxa"/>
            <w:vMerge w:val="restart"/>
            <w:shd w:val="clear" w:color="auto" w:fill="auto"/>
            <w:vAlign w:val="center"/>
          </w:tcPr>
          <w:p w:rsidR="00064B28" w:rsidRPr="001C3A8D" w:rsidRDefault="00064B28" w:rsidP="00064B28">
            <w:pPr>
              <w:ind w:left="-95" w:right="-8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235" w:type="dxa"/>
            <w:vMerge w:val="restart"/>
            <w:shd w:val="clear" w:color="auto" w:fill="auto"/>
            <w:vAlign w:val="center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мероприятия /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8494" w:type="dxa"/>
            <w:gridSpan w:val="8"/>
            <w:vAlign w:val="center"/>
          </w:tcPr>
          <w:p w:rsidR="00064B28" w:rsidRPr="001C3A8D" w:rsidRDefault="00064B28" w:rsidP="00064B28">
            <w:pPr>
              <w:ind w:left="-43" w:right="-4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625" w:type="dxa"/>
            <w:vMerge w:val="restart"/>
            <w:shd w:val="clear" w:color="auto" w:fill="auto"/>
            <w:vAlign w:val="center"/>
          </w:tcPr>
          <w:p w:rsidR="00064B28" w:rsidRPr="001C3A8D" w:rsidRDefault="00064B28" w:rsidP="00064B28">
            <w:pPr>
              <w:ind w:left="-43" w:right="-4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064B28" w:rsidRPr="001C3A8D" w:rsidTr="00B3298D">
        <w:trPr>
          <w:trHeight w:val="279"/>
          <w:jc w:val="center"/>
        </w:trPr>
        <w:tc>
          <w:tcPr>
            <w:tcW w:w="575" w:type="dxa"/>
            <w:vMerge/>
            <w:vAlign w:val="center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35" w:type="dxa"/>
            <w:vMerge/>
            <w:vAlign w:val="center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:rsidR="00064B28" w:rsidRPr="001C3A8D" w:rsidRDefault="00064B28" w:rsidP="00064B28">
            <w:pPr>
              <w:ind w:left="-26" w:right="-9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064B28" w:rsidRPr="001C3A8D" w:rsidRDefault="00064B28" w:rsidP="00064B28">
            <w:pPr>
              <w:ind w:left="-93" w:right="-8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4B28" w:rsidRPr="001C3A8D" w:rsidRDefault="00064B28" w:rsidP="00064B28">
            <w:pPr>
              <w:ind w:left="-93" w:right="-8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064B28" w:rsidRPr="001C3A8D" w:rsidRDefault="00064B28" w:rsidP="00064B28">
            <w:pPr>
              <w:ind w:left="-93" w:right="-8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040" w:type="dxa"/>
            <w:vAlign w:val="center"/>
          </w:tcPr>
          <w:p w:rsidR="00064B28" w:rsidRPr="001C3A8D" w:rsidRDefault="00064B28" w:rsidP="00064B28">
            <w:pPr>
              <w:ind w:left="-93" w:right="-8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968" w:type="dxa"/>
            <w:vAlign w:val="center"/>
          </w:tcPr>
          <w:p w:rsidR="00064B28" w:rsidRPr="001C3A8D" w:rsidRDefault="00064B28" w:rsidP="00064B28">
            <w:pPr>
              <w:ind w:left="-93" w:right="-8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122" w:type="dxa"/>
            <w:vAlign w:val="center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60" w:type="dxa"/>
            <w:vAlign w:val="center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625" w:type="dxa"/>
            <w:vMerge/>
            <w:shd w:val="clear" w:color="auto" w:fill="auto"/>
            <w:vAlign w:val="center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64B28" w:rsidRPr="001C3A8D" w:rsidTr="00B3298D">
        <w:trPr>
          <w:trHeight w:val="315"/>
          <w:jc w:val="center"/>
        </w:trPr>
        <w:tc>
          <w:tcPr>
            <w:tcW w:w="57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064B28" w:rsidRPr="001C3A8D" w:rsidTr="00B3298D">
        <w:trPr>
          <w:trHeight w:val="648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I</w:t>
            </w: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475982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Всего по муниципальной подпрограмме, в т.ч.: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ind w:left="-28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2 805,8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450,0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495,8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400,0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400,0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530,0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530,0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4B28" w:rsidRPr="001C3A8D" w:rsidTr="00B3298D">
        <w:trPr>
          <w:trHeight w:val="377"/>
          <w:jc w:val="center"/>
        </w:trPr>
        <w:tc>
          <w:tcPr>
            <w:tcW w:w="575" w:type="dxa"/>
            <w:vMerge/>
            <w:vAlign w:val="center"/>
          </w:tcPr>
          <w:p w:rsidR="00064B28" w:rsidRPr="001C3A8D" w:rsidRDefault="00064B28" w:rsidP="00064B28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 местный бюджет</w:t>
            </w:r>
          </w:p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ind w:left="-28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2 805,8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450,0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495,8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400,0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400,0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530,0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530,0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4B28" w:rsidRPr="001C3A8D" w:rsidTr="00B3298D">
        <w:trPr>
          <w:trHeight w:val="385"/>
          <w:jc w:val="center"/>
        </w:trPr>
        <w:tc>
          <w:tcPr>
            <w:tcW w:w="575" w:type="dxa"/>
            <w:vAlign w:val="center"/>
          </w:tcPr>
          <w:p w:rsidR="00064B28" w:rsidRPr="001C3A8D" w:rsidRDefault="00064B28" w:rsidP="00064B28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12729" w:type="dxa"/>
            <w:gridSpan w:val="9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64B28" w:rsidRPr="001C3A8D" w:rsidTr="00B3298D">
        <w:trPr>
          <w:trHeight w:val="519"/>
          <w:jc w:val="center"/>
        </w:trPr>
        <w:tc>
          <w:tcPr>
            <w:tcW w:w="575" w:type="dxa"/>
            <w:vMerge w:val="restart"/>
            <w:vAlign w:val="center"/>
          </w:tcPr>
          <w:p w:rsidR="00064B28" w:rsidRPr="001C3A8D" w:rsidRDefault="00064B28" w:rsidP="00064B28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2 805,8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450,0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495,8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400,0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400,0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4B28" w:rsidRPr="001C3A8D" w:rsidTr="00B3298D">
        <w:trPr>
          <w:trHeight w:val="519"/>
          <w:jc w:val="center"/>
        </w:trPr>
        <w:tc>
          <w:tcPr>
            <w:tcW w:w="575" w:type="dxa"/>
            <w:vMerge/>
            <w:vAlign w:val="center"/>
          </w:tcPr>
          <w:p w:rsidR="00064B28" w:rsidRPr="001C3A8D" w:rsidRDefault="00064B28" w:rsidP="00064B2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 xml:space="preserve">  местный бюджет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2 805,8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450,0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495,8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400,0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400,0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530,0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4B28" w:rsidRPr="001C3A8D" w:rsidTr="00B3298D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Проведение городского конкурса на звание «Лучший участковый уполномоченный полиции города Каменска-Уральского», в т.ч.: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330,0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55,0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55,0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4B28" w:rsidRPr="001C3A8D" w:rsidTr="00B3298D">
        <w:trPr>
          <w:trHeight w:val="315"/>
          <w:jc w:val="center"/>
        </w:trPr>
        <w:tc>
          <w:tcPr>
            <w:tcW w:w="575" w:type="dxa"/>
            <w:vMerge/>
            <w:vAlign w:val="center"/>
          </w:tcPr>
          <w:p w:rsidR="00064B28" w:rsidRPr="001C3A8D" w:rsidRDefault="00064B28" w:rsidP="00064B2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330,0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4B28" w:rsidRPr="001C3A8D" w:rsidTr="00B3298D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ind w:right="-19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Проведение городских мероприятий и конкурсов по профилактике правонарушений,  правовой направленности, профилактике наркомании и других социально-негативных явлений, </w:t>
            </w: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в т.ч.: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250,0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105,0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105,0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1,2</w:t>
            </w:r>
          </w:p>
        </w:tc>
      </w:tr>
      <w:tr w:rsidR="00064B28" w:rsidRPr="001C3A8D" w:rsidTr="00B3298D">
        <w:trPr>
          <w:trHeight w:val="315"/>
          <w:jc w:val="center"/>
        </w:trPr>
        <w:tc>
          <w:tcPr>
            <w:tcW w:w="575" w:type="dxa"/>
            <w:vMerge/>
            <w:tcBorders>
              <w:bottom w:val="single" w:sz="4" w:space="0" w:color="auto"/>
            </w:tcBorders>
            <w:vAlign w:val="center"/>
          </w:tcPr>
          <w:p w:rsidR="00064B28" w:rsidRPr="001C3A8D" w:rsidRDefault="00064B28" w:rsidP="00064B2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4235" w:type="dxa"/>
            <w:tcBorders>
              <w:bottom w:val="single" w:sz="4" w:space="0" w:color="auto"/>
            </w:tcBorders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250,0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40,0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bottom w:val="single" w:sz="4" w:space="0" w:color="auto"/>
            </w:tcBorders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105,0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bCs/>
                <w:sz w:val="24"/>
                <w:szCs w:val="24"/>
              </w:rPr>
              <w:t>105,0</w:t>
            </w:r>
          </w:p>
        </w:tc>
        <w:tc>
          <w:tcPr>
            <w:tcW w:w="1625" w:type="dxa"/>
            <w:tcBorders>
              <w:bottom w:val="single" w:sz="4" w:space="0" w:color="auto"/>
            </w:tcBorders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4B28" w:rsidRPr="001C3A8D" w:rsidTr="00B3298D">
        <w:trPr>
          <w:trHeight w:val="70"/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Субсидии народной дружине, осуществляющей деятельность на территории Каменск-Уральского городского округа, в т.ч.: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2135,8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435,8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064B28" w:rsidRPr="001C3A8D" w:rsidTr="00B3298D">
        <w:trPr>
          <w:trHeight w:val="315"/>
          <w:jc w:val="center"/>
        </w:trPr>
        <w:tc>
          <w:tcPr>
            <w:tcW w:w="575" w:type="dxa"/>
            <w:vMerge/>
            <w:vAlign w:val="center"/>
          </w:tcPr>
          <w:p w:rsidR="00064B28" w:rsidRPr="001C3A8D" w:rsidRDefault="00064B28" w:rsidP="00064B2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2135,8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435,8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340,0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4B28" w:rsidRPr="001C3A8D" w:rsidTr="00B3298D">
        <w:trPr>
          <w:trHeight w:val="70"/>
          <w:jc w:val="center"/>
        </w:trPr>
        <w:tc>
          <w:tcPr>
            <w:tcW w:w="57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Изготовление полиграфической и сувенирной продукции правовой профилактической направленности и продукции, пропагандирующей здоровый образ жизни (листовки, брошюры, памятки и т.д.), в т.ч.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1,2</w:t>
            </w:r>
          </w:p>
        </w:tc>
      </w:tr>
      <w:tr w:rsidR="00064B28" w:rsidRPr="001C3A8D" w:rsidTr="00B3298D">
        <w:trPr>
          <w:trHeight w:val="70"/>
          <w:jc w:val="center"/>
        </w:trPr>
        <w:tc>
          <w:tcPr>
            <w:tcW w:w="57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064B28" w:rsidRPr="001C3A8D" w:rsidRDefault="00064B28" w:rsidP="00064B2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48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90,0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964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15,0</w:t>
            </w:r>
          </w:p>
        </w:tc>
        <w:tc>
          <w:tcPr>
            <w:tcW w:w="996" w:type="dxa"/>
            <w:shd w:val="clear" w:color="auto" w:fill="auto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04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968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5,0</w:t>
            </w:r>
          </w:p>
        </w:tc>
        <w:tc>
          <w:tcPr>
            <w:tcW w:w="1122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260" w:type="dxa"/>
          </w:tcPr>
          <w:p w:rsidR="00064B28" w:rsidRPr="001C3A8D" w:rsidRDefault="00064B28" w:rsidP="00064B28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30,0</w:t>
            </w:r>
          </w:p>
        </w:tc>
        <w:tc>
          <w:tcPr>
            <w:tcW w:w="1625" w:type="dxa"/>
            <w:shd w:val="clear" w:color="auto" w:fill="auto"/>
          </w:tcPr>
          <w:p w:rsidR="00064B28" w:rsidRPr="001C3A8D" w:rsidRDefault="00064B28" w:rsidP="00064B2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3A8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:rsidR="00064B28" w:rsidRDefault="00064B28" w:rsidP="00C33384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8"/>
          <w:szCs w:val="28"/>
        </w:rPr>
      </w:pPr>
    </w:p>
    <w:sectPr w:rsidR="00064B28" w:rsidSect="001C3A8D">
      <w:pgSz w:w="16838" w:h="11906" w:orient="landscape"/>
      <w:pgMar w:top="284" w:right="567" w:bottom="1134" w:left="1701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DD2" w:rsidRDefault="00347DD2" w:rsidP="00107B0C">
      <w:r>
        <w:separator/>
      </w:r>
    </w:p>
  </w:endnote>
  <w:endnote w:type="continuationSeparator" w:id="1">
    <w:p w:rsidR="00347DD2" w:rsidRDefault="00347DD2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DD2" w:rsidRDefault="00347DD2" w:rsidP="00107B0C">
      <w:r>
        <w:separator/>
      </w:r>
    </w:p>
  </w:footnote>
  <w:footnote w:type="continuationSeparator" w:id="1">
    <w:p w:rsidR="00347DD2" w:rsidRDefault="00347DD2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ADA" w:rsidRDefault="00272FAF">
    <w:pPr>
      <w:pStyle w:val="a8"/>
      <w:jc w:val="center"/>
    </w:pPr>
    <w:r>
      <w:fldChar w:fldCharType="begin"/>
    </w:r>
    <w:r w:rsidR="00074ADA">
      <w:instrText>PAGE   \* MERGEFORMAT</w:instrText>
    </w:r>
    <w:r>
      <w:fldChar w:fldCharType="separate"/>
    </w:r>
    <w:r w:rsidR="00EA7411">
      <w:rPr>
        <w:noProof/>
      </w:rPr>
      <w:t>2</w:t>
    </w:r>
    <w:r>
      <w:rPr>
        <w:noProof/>
      </w:rPr>
      <w:fldChar w:fldCharType="end"/>
    </w:r>
  </w:p>
  <w:p w:rsidR="00074ADA" w:rsidRDefault="00074AD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B13C3"/>
    <w:multiLevelType w:val="multilevel"/>
    <w:tmpl w:val="8650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A1531A"/>
    <w:multiLevelType w:val="hybridMultilevel"/>
    <w:tmpl w:val="31145AA2"/>
    <w:lvl w:ilvl="0" w:tplc="36DCE2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157FF5"/>
    <w:multiLevelType w:val="hybridMultilevel"/>
    <w:tmpl w:val="BFB29B76"/>
    <w:lvl w:ilvl="0" w:tplc="4518411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0E8D6593"/>
    <w:multiLevelType w:val="hybridMultilevel"/>
    <w:tmpl w:val="C5CEE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612861"/>
    <w:multiLevelType w:val="multilevel"/>
    <w:tmpl w:val="82D4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A849B0"/>
    <w:multiLevelType w:val="hybridMultilevel"/>
    <w:tmpl w:val="4D3C7438"/>
    <w:lvl w:ilvl="0" w:tplc="377043E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921978"/>
    <w:multiLevelType w:val="multilevel"/>
    <w:tmpl w:val="6722F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311124"/>
    <w:multiLevelType w:val="hybridMultilevel"/>
    <w:tmpl w:val="31145AA2"/>
    <w:lvl w:ilvl="0" w:tplc="36DCE28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A9325D"/>
    <w:multiLevelType w:val="multilevel"/>
    <w:tmpl w:val="CB8A1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A034F5"/>
    <w:multiLevelType w:val="multilevel"/>
    <w:tmpl w:val="C382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1250B9"/>
    <w:multiLevelType w:val="multilevel"/>
    <w:tmpl w:val="22162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EA314A"/>
    <w:multiLevelType w:val="hybridMultilevel"/>
    <w:tmpl w:val="F3DA8324"/>
    <w:lvl w:ilvl="0" w:tplc="3FDE9D3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522852"/>
    <w:multiLevelType w:val="hybridMultilevel"/>
    <w:tmpl w:val="2AC2A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03CEA"/>
    <w:multiLevelType w:val="hybridMultilevel"/>
    <w:tmpl w:val="31145AA2"/>
    <w:lvl w:ilvl="0" w:tplc="36DCE2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8675FA"/>
    <w:multiLevelType w:val="multilevel"/>
    <w:tmpl w:val="AB3C8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50364E"/>
    <w:multiLevelType w:val="hybridMultilevel"/>
    <w:tmpl w:val="8620F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D32662"/>
    <w:multiLevelType w:val="hybridMultilevel"/>
    <w:tmpl w:val="7D664314"/>
    <w:lvl w:ilvl="0" w:tplc="C59CA564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103331"/>
    <w:multiLevelType w:val="hybridMultilevel"/>
    <w:tmpl w:val="459CD870"/>
    <w:lvl w:ilvl="0" w:tplc="9E06C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68583D"/>
    <w:multiLevelType w:val="hybridMultilevel"/>
    <w:tmpl w:val="BFB29B76"/>
    <w:lvl w:ilvl="0" w:tplc="4518411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3">
    <w:nsid w:val="55F96989"/>
    <w:multiLevelType w:val="hybridMultilevel"/>
    <w:tmpl w:val="563ED9BC"/>
    <w:lvl w:ilvl="0" w:tplc="54B8A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9A01A8"/>
    <w:multiLevelType w:val="hybridMultilevel"/>
    <w:tmpl w:val="E9422512"/>
    <w:lvl w:ilvl="0" w:tplc="545E2918">
      <w:start w:val="13"/>
      <w:numFmt w:val="decimal"/>
      <w:lvlText w:val="%1)"/>
      <w:lvlJc w:val="left"/>
      <w:pPr>
        <w:ind w:left="110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587C4A19"/>
    <w:multiLevelType w:val="multilevel"/>
    <w:tmpl w:val="C3842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8E5835"/>
    <w:multiLevelType w:val="multilevel"/>
    <w:tmpl w:val="488A3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BAE759C"/>
    <w:multiLevelType w:val="hybridMultilevel"/>
    <w:tmpl w:val="31145AA2"/>
    <w:lvl w:ilvl="0" w:tplc="36DCE2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ED6C37"/>
    <w:multiLevelType w:val="hybridMultilevel"/>
    <w:tmpl w:val="1458D346"/>
    <w:lvl w:ilvl="0" w:tplc="614E51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3C14023"/>
    <w:multiLevelType w:val="hybridMultilevel"/>
    <w:tmpl w:val="76144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B25CDD"/>
    <w:multiLevelType w:val="hybridMultilevel"/>
    <w:tmpl w:val="1578008C"/>
    <w:lvl w:ilvl="0" w:tplc="DA50CF3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7030FF1"/>
    <w:multiLevelType w:val="hybridMultilevel"/>
    <w:tmpl w:val="47668616"/>
    <w:lvl w:ilvl="0" w:tplc="08D070EA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3"/>
  </w:num>
  <w:num w:numId="3">
    <w:abstractNumId w:val="8"/>
  </w:num>
  <w:num w:numId="4">
    <w:abstractNumId w:val="28"/>
  </w:num>
  <w:num w:numId="5">
    <w:abstractNumId w:val="21"/>
  </w:num>
  <w:num w:numId="6">
    <w:abstractNumId w:val="16"/>
  </w:num>
  <w:num w:numId="7">
    <w:abstractNumId w:val="25"/>
  </w:num>
  <w:num w:numId="8">
    <w:abstractNumId w:val="6"/>
  </w:num>
  <w:num w:numId="9">
    <w:abstractNumId w:val="0"/>
  </w:num>
  <w:num w:numId="10">
    <w:abstractNumId w:val="10"/>
  </w:num>
  <w:num w:numId="11">
    <w:abstractNumId w:val="23"/>
  </w:num>
  <w:num w:numId="12">
    <w:abstractNumId w:val="20"/>
  </w:num>
  <w:num w:numId="13">
    <w:abstractNumId w:val="29"/>
  </w:num>
  <w:num w:numId="14">
    <w:abstractNumId w:val="2"/>
  </w:num>
  <w:num w:numId="15">
    <w:abstractNumId w:val="11"/>
  </w:num>
  <w:num w:numId="16">
    <w:abstractNumId w:val="4"/>
  </w:num>
  <w:num w:numId="17">
    <w:abstractNumId w:val="26"/>
  </w:num>
  <w:num w:numId="18">
    <w:abstractNumId w:val="31"/>
  </w:num>
  <w:num w:numId="19">
    <w:abstractNumId w:val="12"/>
  </w:num>
  <w:num w:numId="20">
    <w:abstractNumId w:val="9"/>
  </w:num>
  <w:num w:numId="21">
    <w:abstractNumId w:val="19"/>
  </w:num>
  <w:num w:numId="22">
    <w:abstractNumId w:val="13"/>
  </w:num>
  <w:num w:numId="23">
    <w:abstractNumId w:val="32"/>
  </w:num>
  <w:num w:numId="24">
    <w:abstractNumId w:val="5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30"/>
  </w:num>
  <w:num w:numId="28">
    <w:abstractNumId w:val="17"/>
  </w:num>
  <w:num w:numId="29">
    <w:abstractNumId w:val="14"/>
  </w:num>
  <w:num w:numId="30">
    <w:abstractNumId w:val="7"/>
  </w:num>
  <w:num w:numId="31">
    <w:abstractNumId w:val="27"/>
  </w:num>
  <w:num w:numId="32">
    <w:abstractNumId w:val="15"/>
  </w:num>
  <w:num w:numId="33">
    <w:abstractNumId w:val="1"/>
  </w:num>
  <w:num w:numId="34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000DA"/>
    <w:rsid w:val="00010608"/>
    <w:rsid w:val="0001211E"/>
    <w:rsid w:val="00030D6E"/>
    <w:rsid w:val="00032BC3"/>
    <w:rsid w:val="00050DEC"/>
    <w:rsid w:val="000621D2"/>
    <w:rsid w:val="00064B28"/>
    <w:rsid w:val="00074867"/>
    <w:rsid w:val="00074ADA"/>
    <w:rsid w:val="000D1B42"/>
    <w:rsid w:val="000E0239"/>
    <w:rsid w:val="000F0223"/>
    <w:rsid w:val="000F0B9B"/>
    <w:rsid w:val="000F39F4"/>
    <w:rsid w:val="000F58B1"/>
    <w:rsid w:val="00102EEF"/>
    <w:rsid w:val="00107B0C"/>
    <w:rsid w:val="001163D7"/>
    <w:rsid w:val="0011724F"/>
    <w:rsid w:val="00125CC0"/>
    <w:rsid w:val="00133698"/>
    <w:rsid w:val="001415F2"/>
    <w:rsid w:val="00143967"/>
    <w:rsid w:val="0014767A"/>
    <w:rsid w:val="00157D6C"/>
    <w:rsid w:val="00170AB8"/>
    <w:rsid w:val="0017471A"/>
    <w:rsid w:val="00194535"/>
    <w:rsid w:val="001A655B"/>
    <w:rsid w:val="001A720C"/>
    <w:rsid w:val="001C3A8D"/>
    <w:rsid w:val="001F4CC2"/>
    <w:rsid w:val="001F67B4"/>
    <w:rsid w:val="00202A3D"/>
    <w:rsid w:val="00203BDE"/>
    <w:rsid w:val="002314FB"/>
    <w:rsid w:val="0023226A"/>
    <w:rsid w:val="00232CBE"/>
    <w:rsid w:val="002423C6"/>
    <w:rsid w:val="00254D9A"/>
    <w:rsid w:val="002570E5"/>
    <w:rsid w:val="002629AF"/>
    <w:rsid w:val="00262FEE"/>
    <w:rsid w:val="002719FD"/>
    <w:rsid w:val="00272FAF"/>
    <w:rsid w:val="00281EBF"/>
    <w:rsid w:val="002858AF"/>
    <w:rsid w:val="00286FE5"/>
    <w:rsid w:val="00290FC0"/>
    <w:rsid w:val="002950BB"/>
    <w:rsid w:val="002B3539"/>
    <w:rsid w:val="002B72EC"/>
    <w:rsid w:val="002C00ED"/>
    <w:rsid w:val="002C5C4E"/>
    <w:rsid w:val="002D2A2E"/>
    <w:rsid w:val="002D48DA"/>
    <w:rsid w:val="002D5A93"/>
    <w:rsid w:val="002D5E6C"/>
    <w:rsid w:val="002D7AB6"/>
    <w:rsid w:val="002F40F1"/>
    <w:rsid w:val="00300C3E"/>
    <w:rsid w:val="00301773"/>
    <w:rsid w:val="00306D4D"/>
    <w:rsid w:val="00310A8F"/>
    <w:rsid w:val="00311136"/>
    <w:rsid w:val="00314A1A"/>
    <w:rsid w:val="00347DD2"/>
    <w:rsid w:val="00350540"/>
    <w:rsid w:val="00350B3E"/>
    <w:rsid w:val="00352B7E"/>
    <w:rsid w:val="0036460A"/>
    <w:rsid w:val="00374C89"/>
    <w:rsid w:val="00376EFE"/>
    <w:rsid w:val="0038384E"/>
    <w:rsid w:val="00387FCE"/>
    <w:rsid w:val="00392D46"/>
    <w:rsid w:val="003941C4"/>
    <w:rsid w:val="003A24FB"/>
    <w:rsid w:val="003C4949"/>
    <w:rsid w:val="003C4AF5"/>
    <w:rsid w:val="003F6459"/>
    <w:rsid w:val="003F6B17"/>
    <w:rsid w:val="00421D96"/>
    <w:rsid w:val="0042286E"/>
    <w:rsid w:val="004309E3"/>
    <w:rsid w:val="00431765"/>
    <w:rsid w:val="00447B6B"/>
    <w:rsid w:val="00451DB3"/>
    <w:rsid w:val="00455CE7"/>
    <w:rsid w:val="00475982"/>
    <w:rsid w:val="00480D9F"/>
    <w:rsid w:val="00487536"/>
    <w:rsid w:val="004A2948"/>
    <w:rsid w:val="004A72B3"/>
    <w:rsid w:val="004C3D72"/>
    <w:rsid w:val="004C7DD8"/>
    <w:rsid w:val="004E7906"/>
    <w:rsid w:val="004F1BF0"/>
    <w:rsid w:val="004F4212"/>
    <w:rsid w:val="004F4246"/>
    <w:rsid w:val="004F69D2"/>
    <w:rsid w:val="00536788"/>
    <w:rsid w:val="0054333A"/>
    <w:rsid w:val="005574C7"/>
    <w:rsid w:val="00561883"/>
    <w:rsid w:val="00571AC1"/>
    <w:rsid w:val="005721C9"/>
    <w:rsid w:val="00573278"/>
    <w:rsid w:val="00582C9C"/>
    <w:rsid w:val="00582F4F"/>
    <w:rsid w:val="00584CF5"/>
    <w:rsid w:val="005919F5"/>
    <w:rsid w:val="005A4822"/>
    <w:rsid w:val="005A56FF"/>
    <w:rsid w:val="005C0D75"/>
    <w:rsid w:val="006007FA"/>
    <w:rsid w:val="0060453B"/>
    <w:rsid w:val="0060709C"/>
    <w:rsid w:val="00610D5A"/>
    <w:rsid w:val="006174BE"/>
    <w:rsid w:val="00627C87"/>
    <w:rsid w:val="00633556"/>
    <w:rsid w:val="00634C5B"/>
    <w:rsid w:val="00635404"/>
    <w:rsid w:val="006512F7"/>
    <w:rsid w:val="00654B72"/>
    <w:rsid w:val="0066563A"/>
    <w:rsid w:val="00681A8A"/>
    <w:rsid w:val="006A2121"/>
    <w:rsid w:val="006A41BA"/>
    <w:rsid w:val="006A6766"/>
    <w:rsid w:val="006B0C57"/>
    <w:rsid w:val="006B5432"/>
    <w:rsid w:val="006B7E95"/>
    <w:rsid w:val="006C6C5E"/>
    <w:rsid w:val="006E1AA6"/>
    <w:rsid w:val="006E2BE1"/>
    <w:rsid w:val="006F0C46"/>
    <w:rsid w:val="00702165"/>
    <w:rsid w:val="00702417"/>
    <w:rsid w:val="00713753"/>
    <w:rsid w:val="00716D26"/>
    <w:rsid w:val="007200C7"/>
    <w:rsid w:val="00720985"/>
    <w:rsid w:val="00732337"/>
    <w:rsid w:val="00755E06"/>
    <w:rsid w:val="00761552"/>
    <w:rsid w:val="007754B1"/>
    <w:rsid w:val="00797A07"/>
    <w:rsid w:val="00797AFA"/>
    <w:rsid w:val="007D1FA9"/>
    <w:rsid w:val="007D2A90"/>
    <w:rsid w:val="007D42F1"/>
    <w:rsid w:val="008070C0"/>
    <w:rsid w:val="00826ADE"/>
    <w:rsid w:val="0083181A"/>
    <w:rsid w:val="00831E3E"/>
    <w:rsid w:val="0083594B"/>
    <w:rsid w:val="00837E5D"/>
    <w:rsid w:val="00840D5A"/>
    <w:rsid w:val="00853CAB"/>
    <w:rsid w:val="008556E0"/>
    <w:rsid w:val="00866D8A"/>
    <w:rsid w:val="00871148"/>
    <w:rsid w:val="00875C19"/>
    <w:rsid w:val="00886D31"/>
    <w:rsid w:val="00890BA4"/>
    <w:rsid w:val="00896CBC"/>
    <w:rsid w:val="008A1CB1"/>
    <w:rsid w:val="008A5835"/>
    <w:rsid w:val="008A7D97"/>
    <w:rsid w:val="008B077D"/>
    <w:rsid w:val="008B5829"/>
    <w:rsid w:val="008B6FA8"/>
    <w:rsid w:val="008C0E41"/>
    <w:rsid w:val="008F47E6"/>
    <w:rsid w:val="0090317D"/>
    <w:rsid w:val="0090546F"/>
    <w:rsid w:val="00914066"/>
    <w:rsid w:val="00927851"/>
    <w:rsid w:val="009435E0"/>
    <w:rsid w:val="00956960"/>
    <w:rsid w:val="00960475"/>
    <w:rsid w:val="00975A1C"/>
    <w:rsid w:val="00980C51"/>
    <w:rsid w:val="009A0C39"/>
    <w:rsid w:val="009B0C76"/>
    <w:rsid w:val="009B5F2E"/>
    <w:rsid w:val="009C6542"/>
    <w:rsid w:val="009E119B"/>
    <w:rsid w:val="009E3B12"/>
    <w:rsid w:val="00A000E5"/>
    <w:rsid w:val="00A1076A"/>
    <w:rsid w:val="00A26589"/>
    <w:rsid w:val="00A40046"/>
    <w:rsid w:val="00A57CED"/>
    <w:rsid w:val="00A648A3"/>
    <w:rsid w:val="00A66092"/>
    <w:rsid w:val="00A67E6E"/>
    <w:rsid w:val="00A744D8"/>
    <w:rsid w:val="00A91B76"/>
    <w:rsid w:val="00AA622A"/>
    <w:rsid w:val="00AC6A48"/>
    <w:rsid w:val="00AD6FAA"/>
    <w:rsid w:val="00AF5707"/>
    <w:rsid w:val="00B3298D"/>
    <w:rsid w:val="00B36F05"/>
    <w:rsid w:val="00B43F41"/>
    <w:rsid w:val="00B5045C"/>
    <w:rsid w:val="00B540F2"/>
    <w:rsid w:val="00B76125"/>
    <w:rsid w:val="00B81367"/>
    <w:rsid w:val="00B85C3F"/>
    <w:rsid w:val="00B91D93"/>
    <w:rsid w:val="00B9472E"/>
    <w:rsid w:val="00B95DBC"/>
    <w:rsid w:val="00BA7314"/>
    <w:rsid w:val="00BA75B7"/>
    <w:rsid w:val="00BA7870"/>
    <w:rsid w:val="00BB5946"/>
    <w:rsid w:val="00BC77AC"/>
    <w:rsid w:val="00BD0C2E"/>
    <w:rsid w:val="00BE759C"/>
    <w:rsid w:val="00BF23D0"/>
    <w:rsid w:val="00BF6E52"/>
    <w:rsid w:val="00C17DD5"/>
    <w:rsid w:val="00C26EE2"/>
    <w:rsid w:val="00C325B1"/>
    <w:rsid w:val="00C33384"/>
    <w:rsid w:val="00C53259"/>
    <w:rsid w:val="00C55198"/>
    <w:rsid w:val="00C63CC2"/>
    <w:rsid w:val="00C641CE"/>
    <w:rsid w:val="00C7601E"/>
    <w:rsid w:val="00C7670A"/>
    <w:rsid w:val="00C8290F"/>
    <w:rsid w:val="00C91061"/>
    <w:rsid w:val="00C95050"/>
    <w:rsid w:val="00CA14D7"/>
    <w:rsid w:val="00CA18C0"/>
    <w:rsid w:val="00CB4012"/>
    <w:rsid w:val="00CC0E46"/>
    <w:rsid w:val="00CC72DB"/>
    <w:rsid w:val="00CD11A6"/>
    <w:rsid w:val="00CF7251"/>
    <w:rsid w:val="00D03DC9"/>
    <w:rsid w:val="00D1042C"/>
    <w:rsid w:val="00D14175"/>
    <w:rsid w:val="00D15DE0"/>
    <w:rsid w:val="00D46873"/>
    <w:rsid w:val="00D606A1"/>
    <w:rsid w:val="00D643AD"/>
    <w:rsid w:val="00D84692"/>
    <w:rsid w:val="00D874B8"/>
    <w:rsid w:val="00D921D5"/>
    <w:rsid w:val="00D94084"/>
    <w:rsid w:val="00DB03C5"/>
    <w:rsid w:val="00DB1B8E"/>
    <w:rsid w:val="00DB4909"/>
    <w:rsid w:val="00DC5DEF"/>
    <w:rsid w:val="00DD0D22"/>
    <w:rsid w:val="00DE4BE7"/>
    <w:rsid w:val="00E00B5F"/>
    <w:rsid w:val="00E23644"/>
    <w:rsid w:val="00E3019E"/>
    <w:rsid w:val="00E33A13"/>
    <w:rsid w:val="00E46F70"/>
    <w:rsid w:val="00E56343"/>
    <w:rsid w:val="00E67E19"/>
    <w:rsid w:val="00E7791B"/>
    <w:rsid w:val="00E90C4A"/>
    <w:rsid w:val="00E96239"/>
    <w:rsid w:val="00EA6478"/>
    <w:rsid w:val="00EA6780"/>
    <w:rsid w:val="00EA7411"/>
    <w:rsid w:val="00EB151D"/>
    <w:rsid w:val="00EB3CBB"/>
    <w:rsid w:val="00ED1B7D"/>
    <w:rsid w:val="00ED4DA5"/>
    <w:rsid w:val="00EE0ADE"/>
    <w:rsid w:val="00EE4587"/>
    <w:rsid w:val="00EE5BE2"/>
    <w:rsid w:val="00EF2C51"/>
    <w:rsid w:val="00EF646A"/>
    <w:rsid w:val="00F02B9C"/>
    <w:rsid w:val="00F061DB"/>
    <w:rsid w:val="00F07B1E"/>
    <w:rsid w:val="00F129BF"/>
    <w:rsid w:val="00F13668"/>
    <w:rsid w:val="00F44044"/>
    <w:rsid w:val="00F5369E"/>
    <w:rsid w:val="00F70176"/>
    <w:rsid w:val="00F73842"/>
    <w:rsid w:val="00F80595"/>
    <w:rsid w:val="00F81655"/>
    <w:rsid w:val="00F830ED"/>
    <w:rsid w:val="00F84D32"/>
    <w:rsid w:val="00FA00B4"/>
    <w:rsid w:val="00FA194B"/>
    <w:rsid w:val="00FA3C20"/>
    <w:rsid w:val="00FB4321"/>
    <w:rsid w:val="00FB7321"/>
    <w:rsid w:val="00FC09FB"/>
    <w:rsid w:val="00FC32DF"/>
    <w:rsid w:val="00FD28CE"/>
    <w:rsid w:val="00FD7DEC"/>
    <w:rsid w:val="00FE224B"/>
    <w:rsid w:val="00FE7AC4"/>
    <w:rsid w:val="00FF4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46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157D6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  <w:style w:type="character" w:customStyle="1" w:styleId="ae">
    <w:name w:val="Текст Знак"/>
    <w:aliases w:val="Знак1 Знак, Знак1 Знак"/>
    <w:link w:val="af"/>
    <w:locked/>
    <w:rsid w:val="00EB3CBB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EB3CBB"/>
    <w:rPr>
      <w:rFonts w:ascii="Courier New" w:hAnsi="Courier New" w:cs="Courier New"/>
    </w:rPr>
  </w:style>
  <w:style w:type="character" w:customStyle="1" w:styleId="10">
    <w:name w:val="Текст Знак1"/>
    <w:basedOn w:val="a0"/>
    <w:rsid w:val="00EB3CBB"/>
    <w:rPr>
      <w:rFonts w:ascii="Consolas" w:hAnsi="Consolas"/>
      <w:sz w:val="21"/>
      <w:szCs w:val="21"/>
    </w:rPr>
  </w:style>
  <w:style w:type="character" w:customStyle="1" w:styleId="80">
    <w:name w:val="Заголовок 8 Знак"/>
    <w:basedOn w:val="a0"/>
    <w:link w:val="8"/>
    <w:semiHidden/>
    <w:rsid w:val="00157D6C"/>
    <w:rPr>
      <w:rFonts w:asciiTheme="majorHAnsi" w:eastAsiaTheme="majorEastAsia" w:hAnsiTheme="majorHAnsi" w:cstheme="majorBidi"/>
      <w:color w:val="404040" w:themeColor="text1" w:themeTint="BF"/>
    </w:rPr>
  </w:style>
  <w:style w:type="character" w:styleId="af0">
    <w:name w:val="Subtle Emphasis"/>
    <w:basedOn w:val="a0"/>
    <w:uiPriority w:val="19"/>
    <w:qFormat/>
    <w:rsid w:val="000F39F4"/>
    <w:rPr>
      <w:i/>
      <w:iCs/>
      <w:color w:val="808080" w:themeColor="text1" w:themeTint="7F"/>
    </w:rPr>
  </w:style>
  <w:style w:type="paragraph" w:customStyle="1" w:styleId="ConsPlusCell">
    <w:name w:val="ConsPlusCell"/>
    <w:uiPriority w:val="99"/>
    <w:rsid w:val="00A91B76"/>
    <w:pPr>
      <w:widowControl w:val="0"/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F633939A11CDB60DFA002C45EFA78D63A712AA29E80C4E754A2D118E0AD08342C45A72B613B17D10204CBD397FD9FD495E85FA2CAF139D07E9D7968sDk0J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F633939A11CDB60DFA002C45EFA78D63A712AA29E81C5E258A9D118E0AD08342C45A72B613B17D10207CBD59CFD9FD495E85FA2CAF139D07E9D7968sDk0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F633939A11CDB60DFA002C45EFA78D63A712AA29E81C5E258A9D118E0AD08342C45A72B613B17D10206CCD29FFD9FD495E85FA2CAF139D07E9D7968sDk0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998855CEB8533F9B2479226131BECE1A427676AB515B54AB961EF92823D6D9A0E4887CEB14FEC6BA04C6E8C470A9CA9DBB520B0A30C15E0FBAFC58Al3EAE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E4309-63A4-471D-B5EB-5C374C46D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929</TotalTime>
  <Pages>32</Pages>
  <Words>4616</Words>
  <Characters>30360</Characters>
  <Application>Microsoft Office Word</Application>
  <DocSecurity>0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80</cp:revision>
  <cp:lastPrinted>2022-01-13T12:14:00Z</cp:lastPrinted>
  <dcterms:created xsi:type="dcterms:W3CDTF">2021-11-03T09:37:00Z</dcterms:created>
  <dcterms:modified xsi:type="dcterms:W3CDTF">2022-01-18T05:52:00Z</dcterms:modified>
</cp:coreProperties>
</file>